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B1AC" w14:textId="77777777" w:rsidR="007C3870" w:rsidRDefault="00791F5C"/>
    <w:p w14:paraId="3F7FBA5F" w14:textId="77777777" w:rsidR="00DE50A7" w:rsidRDefault="00DE50A7"/>
    <w:p w14:paraId="221DB2C5" w14:textId="77777777" w:rsidR="00DE50A7" w:rsidRDefault="00DE50A7"/>
    <w:p w14:paraId="685FE464" w14:textId="77777777" w:rsidR="00DE50A7" w:rsidRPr="00B85045" w:rsidRDefault="00DE50A7" w:rsidP="00B85045">
      <w:pPr>
        <w:jc w:val="center"/>
        <w:rPr>
          <w:rFonts w:ascii="Trebuchet MS" w:hAnsi="Trebuchet MS"/>
          <w:iCs/>
          <w:color w:val="323130"/>
          <w:spacing w:val="-10"/>
          <w:sz w:val="56"/>
          <w:szCs w:val="56"/>
          <w:shd w:val="clear" w:color="auto" w:fill="FFFFFF"/>
        </w:rPr>
      </w:pPr>
      <w:r w:rsidRPr="00B85045">
        <w:rPr>
          <w:rFonts w:ascii="Trebuchet MS" w:hAnsi="Trebuchet MS"/>
          <w:iCs/>
          <w:color w:val="323130"/>
          <w:spacing w:val="-10"/>
          <w:sz w:val="56"/>
          <w:szCs w:val="56"/>
          <w:shd w:val="clear" w:color="auto" w:fill="FFFFFF"/>
        </w:rPr>
        <w:t xml:space="preserve">Appendix 1 - </w:t>
      </w:r>
      <w:bookmarkStart w:id="0" w:name="_GoBack"/>
      <w:r w:rsidRPr="00B85045">
        <w:rPr>
          <w:rFonts w:ascii="Trebuchet MS" w:hAnsi="Trebuchet MS"/>
          <w:iCs/>
          <w:color w:val="323130"/>
          <w:spacing w:val="-10"/>
          <w:sz w:val="56"/>
          <w:szCs w:val="56"/>
          <w:shd w:val="clear" w:color="auto" w:fill="FFFFFF"/>
        </w:rPr>
        <w:t>Additional School Specific Safeguarding Information and Procedures</w:t>
      </w:r>
    </w:p>
    <w:bookmarkEnd w:id="0"/>
    <w:p w14:paraId="41C9AC57" w14:textId="77777777" w:rsidR="00834D2E" w:rsidRDefault="00834D2E">
      <w:pPr>
        <w:rPr>
          <w:rFonts w:ascii="Trebuchet MS" w:hAnsi="Trebuchet MS"/>
          <w:iCs/>
          <w:color w:val="323130"/>
          <w:spacing w:val="-10"/>
          <w:shd w:val="clear" w:color="auto" w:fill="FFFFFF"/>
        </w:rPr>
      </w:pPr>
    </w:p>
    <w:p w14:paraId="70E5618A" w14:textId="77777777" w:rsidR="00834D2E" w:rsidRDefault="00834D2E">
      <w:pPr>
        <w:rPr>
          <w:rFonts w:ascii="Trebuchet MS" w:hAnsi="Trebuchet MS"/>
          <w:i/>
          <w:iCs/>
          <w:color w:val="323130"/>
          <w:spacing w:val="-10"/>
          <w:shd w:val="clear" w:color="auto" w:fill="FFFFFF"/>
        </w:rPr>
      </w:pPr>
    </w:p>
    <w:p w14:paraId="2ADBE677" w14:textId="77777777" w:rsidR="00834D2E" w:rsidRDefault="00834D2E">
      <w:pPr>
        <w:rPr>
          <w:rFonts w:ascii="Trebuchet MS" w:hAnsi="Trebuchet MS"/>
          <w:i/>
          <w:iCs/>
          <w:color w:val="323130"/>
          <w:spacing w:val="-10"/>
          <w:shd w:val="clear" w:color="auto" w:fill="FFFFFF"/>
        </w:rPr>
      </w:pPr>
    </w:p>
    <w:p w14:paraId="51253C78" w14:textId="77777777" w:rsidR="00834D2E" w:rsidRDefault="00834D2E">
      <w:pPr>
        <w:rPr>
          <w:rFonts w:ascii="Trebuchet MS" w:hAnsi="Trebuchet MS"/>
          <w:i/>
          <w:iCs/>
          <w:color w:val="323130"/>
          <w:spacing w:val="-10"/>
          <w:shd w:val="clear" w:color="auto" w:fill="FFFFFF"/>
        </w:rPr>
      </w:pPr>
    </w:p>
    <w:p w14:paraId="1C8DAE3F" w14:textId="77777777" w:rsidR="00834D2E" w:rsidRDefault="00834D2E">
      <w:pPr>
        <w:rPr>
          <w:rFonts w:ascii="Trebuchet MS" w:hAnsi="Trebuchet MS"/>
          <w:i/>
          <w:iCs/>
          <w:color w:val="323130"/>
          <w:spacing w:val="-10"/>
          <w:shd w:val="clear" w:color="auto" w:fill="FFFFFF"/>
        </w:rPr>
      </w:pPr>
    </w:p>
    <w:p w14:paraId="02627AE3" w14:textId="77777777" w:rsidR="00834D2E" w:rsidRDefault="00834D2E">
      <w:pPr>
        <w:rPr>
          <w:rFonts w:ascii="Trebuchet MS" w:hAnsi="Trebuchet MS"/>
          <w:i/>
          <w:iCs/>
          <w:color w:val="323130"/>
          <w:spacing w:val="-10"/>
          <w:shd w:val="clear" w:color="auto" w:fill="FFFFFF"/>
        </w:rPr>
      </w:pPr>
    </w:p>
    <w:p w14:paraId="1710FB55" w14:textId="77777777" w:rsidR="00834D2E" w:rsidRDefault="00834D2E">
      <w:pPr>
        <w:rPr>
          <w:rFonts w:ascii="Trebuchet MS" w:hAnsi="Trebuchet MS"/>
          <w:i/>
          <w:iCs/>
          <w:color w:val="323130"/>
          <w:spacing w:val="-10"/>
          <w:shd w:val="clear" w:color="auto" w:fill="FFFFFF"/>
        </w:rPr>
      </w:pPr>
    </w:p>
    <w:p w14:paraId="0186AD73" w14:textId="77777777" w:rsidR="00834D2E" w:rsidRDefault="00834D2E">
      <w:pPr>
        <w:rPr>
          <w:rFonts w:ascii="Trebuchet MS" w:hAnsi="Trebuchet MS"/>
          <w:i/>
          <w:iCs/>
          <w:color w:val="323130"/>
          <w:spacing w:val="-10"/>
          <w:shd w:val="clear" w:color="auto" w:fill="FFFFFF"/>
        </w:rPr>
      </w:pPr>
    </w:p>
    <w:p w14:paraId="26B8B66C" w14:textId="77777777" w:rsidR="00834D2E" w:rsidRDefault="00834D2E">
      <w:pPr>
        <w:rPr>
          <w:rFonts w:ascii="Trebuchet MS" w:hAnsi="Trebuchet MS"/>
          <w:i/>
          <w:iCs/>
          <w:color w:val="323130"/>
          <w:spacing w:val="-10"/>
          <w:shd w:val="clear" w:color="auto" w:fill="FFFFFF"/>
        </w:rPr>
      </w:pPr>
    </w:p>
    <w:p w14:paraId="173B1612" w14:textId="77777777" w:rsidR="00834D2E" w:rsidRDefault="00834D2E">
      <w:pPr>
        <w:rPr>
          <w:rFonts w:ascii="Trebuchet MS" w:hAnsi="Trebuchet MS"/>
          <w:i/>
          <w:iCs/>
          <w:color w:val="323130"/>
          <w:spacing w:val="-10"/>
          <w:shd w:val="clear" w:color="auto" w:fill="FFFFFF"/>
        </w:rPr>
      </w:pPr>
    </w:p>
    <w:p w14:paraId="50CA5E6F" w14:textId="77777777" w:rsidR="00834D2E" w:rsidRDefault="00834D2E">
      <w:pPr>
        <w:rPr>
          <w:rFonts w:ascii="Trebuchet MS" w:hAnsi="Trebuchet MS"/>
          <w:i/>
          <w:iCs/>
          <w:color w:val="323130"/>
          <w:spacing w:val="-10"/>
          <w:shd w:val="clear" w:color="auto" w:fill="FFFFFF"/>
        </w:rPr>
      </w:pPr>
    </w:p>
    <w:p w14:paraId="7E9598C2" w14:textId="77777777" w:rsidR="00834D2E" w:rsidRDefault="00834D2E">
      <w:pPr>
        <w:rPr>
          <w:rFonts w:ascii="Trebuchet MS" w:hAnsi="Trebuchet MS"/>
          <w:i/>
          <w:iCs/>
          <w:color w:val="323130"/>
          <w:spacing w:val="-10"/>
          <w:shd w:val="clear" w:color="auto" w:fill="FFFFFF"/>
        </w:rPr>
      </w:pPr>
    </w:p>
    <w:p w14:paraId="4C12371F" w14:textId="77777777" w:rsidR="00834D2E" w:rsidRDefault="00834D2E">
      <w:pPr>
        <w:rPr>
          <w:rFonts w:ascii="Trebuchet MS" w:hAnsi="Trebuchet MS"/>
          <w:i/>
          <w:iCs/>
          <w:color w:val="323130"/>
          <w:spacing w:val="-10"/>
          <w:shd w:val="clear" w:color="auto" w:fill="FFFFFF"/>
        </w:rPr>
      </w:pPr>
    </w:p>
    <w:p w14:paraId="71D988C9" w14:textId="77777777" w:rsidR="00834D2E" w:rsidRDefault="00834D2E">
      <w:pPr>
        <w:rPr>
          <w:rFonts w:ascii="Trebuchet MS" w:hAnsi="Trebuchet MS"/>
          <w:i/>
          <w:iCs/>
          <w:color w:val="323130"/>
          <w:spacing w:val="-10"/>
          <w:shd w:val="clear" w:color="auto" w:fill="FFFFFF"/>
        </w:rPr>
      </w:pPr>
    </w:p>
    <w:p w14:paraId="41616FC5" w14:textId="77777777" w:rsidR="00834D2E" w:rsidRDefault="00834D2E">
      <w:pPr>
        <w:rPr>
          <w:rFonts w:ascii="Trebuchet MS" w:hAnsi="Trebuchet MS"/>
          <w:i/>
          <w:iCs/>
          <w:color w:val="323130"/>
          <w:spacing w:val="-10"/>
          <w:shd w:val="clear" w:color="auto" w:fill="FFFFFF"/>
        </w:rPr>
      </w:pPr>
    </w:p>
    <w:p w14:paraId="5209B002" w14:textId="77777777" w:rsidR="00834D2E" w:rsidRDefault="00834D2E">
      <w:pPr>
        <w:rPr>
          <w:rFonts w:ascii="Trebuchet MS" w:hAnsi="Trebuchet MS"/>
          <w:i/>
          <w:iCs/>
          <w:color w:val="323130"/>
          <w:spacing w:val="-10"/>
          <w:shd w:val="clear" w:color="auto" w:fill="FFFFFF"/>
        </w:rPr>
      </w:pPr>
    </w:p>
    <w:p w14:paraId="58B21597" w14:textId="77777777" w:rsidR="00834D2E" w:rsidRDefault="00834D2E">
      <w:pPr>
        <w:rPr>
          <w:rFonts w:ascii="Trebuchet MS" w:hAnsi="Trebuchet MS"/>
          <w:i/>
          <w:iCs/>
          <w:color w:val="323130"/>
          <w:spacing w:val="-10"/>
          <w:shd w:val="clear" w:color="auto" w:fill="FFFFFF"/>
        </w:rPr>
      </w:pPr>
    </w:p>
    <w:p w14:paraId="42F32C07" w14:textId="77777777" w:rsidR="00834D2E" w:rsidRDefault="00834D2E">
      <w:pPr>
        <w:rPr>
          <w:rFonts w:ascii="Trebuchet MS" w:hAnsi="Trebuchet MS"/>
          <w:i/>
          <w:iCs/>
          <w:color w:val="323130"/>
          <w:spacing w:val="-10"/>
          <w:shd w:val="clear" w:color="auto" w:fill="FFFFFF"/>
        </w:rPr>
      </w:pPr>
    </w:p>
    <w:p w14:paraId="05ECF126" w14:textId="77777777" w:rsidR="00834D2E" w:rsidRDefault="00834D2E">
      <w:pPr>
        <w:rPr>
          <w:rFonts w:ascii="Trebuchet MS" w:hAnsi="Trebuchet MS"/>
          <w:i/>
          <w:iCs/>
          <w:color w:val="323130"/>
          <w:spacing w:val="-10"/>
          <w:shd w:val="clear" w:color="auto" w:fill="FFFFFF"/>
        </w:rPr>
      </w:pPr>
    </w:p>
    <w:p w14:paraId="6DEBE1CB" w14:textId="77777777" w:rsidR="00834D2E" w:rsidRDefault="00834D2E">
      <w:pPr>
        <w:rPr>
          <w:rFonts w:ascii="Trebuchet MS" w:hAnsi="Trebuchet MS"/>
          <w:i/>
          <w:iCs/>
          <w:color w:val="323130"/>
          <w:spacing w:val="-10"/>
          <w:shd w:val="clear" w:color="auto" w:fill="FFFFFF"/>
        </w:rPr>
      </w:pPr>
    </w:p>
    <w:p w14:paraId="0D422249" w14:textId="77777777" w:rsidR="00834D2E" w:rsidRDefault="00834D2E">
      <w:pPr>
        <w:rPr>
          <w:rFonts w:ascii="Trebuchet MS" w:hAnsi="Trebuchet MS"/>
          <w:i/>
          <w:iCs/>
          <w:color w:val="323130"/>
          <w:spacing w:val="-10"/>
          <w:shd w:val="clear" w:color="auto" w:fill="FFFFFF"/>
        </w:rPr>
      </w:pPr>
    </w:p>
    <w:p w14:paraId="3D29EF9C" w14:textId="77777777" w:rsidR="00834D2E" w:rsidRDefault="00834D2E">
      <w:pPr>
        <w:rPr>
          <w:rFonts w:ascii="Trebuchet MS" w:hAnsi="Trebuchet MS"/>
          <w:i/>
          <w:iCs/>
          <w:color w:val="323130"/>
          <w:spacing w:val="-10"/>
          <w:shd w:val="clear" w:color="auto" w:fill="FFFFFF"/>
        </w:rPr>
      </w:pPr>
    </w:p>
    <w:p w14:paraId="0CDA0A24" w14:textId="77777777" w:rsidR="00834D2E" w:rsidRDefault="00834D2E">
      <w:pPr>
        <w:rPr>
          <w:rFonts w:ascii="Trebuchet MS" w:hAnsi="Trebuchet MS"/>
          <w:i/>
          <w:iCs/>
          <w:color w:val="323130"/>
          <w:spacing w:val="-10"/>
          <w:shd w:val="clear" w:color="auto" w:fill="FFFFFF"/>
        </w:rPr>
      </w:pPr>
    </w:p>
    <w:p w14:paraId="23C3D215" w14:textId="77777777" w:rsidR="00DE50A7" w:rsidRDefault="00DE50A7">
      <w:pPr>
        <w:rPr>
          <w:rFonts w:ascii="Trebuchet MS" w:hAnsi="Trebuchet MS"/>
          <w:i/>
          <w:iCs/>
          <w:color w:val="323130"/>
          <w:spacing w:val="-10"/>
          <w:shd w:val="clear" w:color="auto" w:fill="FFFFFF"/>
        </w:rPr>
      </w:pPr>
      <w:r>
        <w:rPr>
          <w:rFonts w:ascii="Trebuchet MS" w:hAnsi="Trebuchet MS"/>
          <w:i/>
          <w:iCs/>
          <w:color w:val="323130"/>
          <w:spacing w:val="-10"/>
          <w:shd w:val="clear" w:color="auto" w:fill="FFFFFF"/>
        </w:rPr>
        <w:br w:type="page"/>
      </w:r>
    </w:p>
    <w:tbl>
      <w:tblPr>
        <w:tblStyle w:val="TableGrid"/>
        <w:tblpPr w:leftFromText="180" w:rightFromText="180" w:vertAnchor="page" w:horzAnchor="page" w:tblpX="856" w:tblpY="2521"/>
        <w:tblW w:w="10201" w:type="dxa"/>
        <w:tblLook w:val="04A0" w:firstRow="1" w:lastRow="0" w:firstColumn="1" w:lastColumn="0" w:noHBand="0" w:noVBand="1"/>
      </w:tblPr>
      <w:tblGrid>
        <w:gridCol w:w="3193"/>
        <w:gridCol w:w="3119"/>
        <w:gridCol w:w="3889"/>
      </w:tblGrid>
      <w:tr w:rsidR="00B85045" w:rsidRPr="00B85045" w14:paraId="1D36E87F" w14:textId="77777777" w:rsidTr="00B85045">
        <w:tc>
          <w:tcPr>
            <w:tcW w:w="3193" w:type="dxa"/>
          </w:tcPr>
          <w:p w14:paraId="2A5F42A7" w14:textId="77777777" w:rsidR="00B85045" w:rsidRPr="00834D2E" w:rsidRDefault="005122C6" w:rsidP="00B85045">
            <w:pPr>
              <w:rPr>
                <w:rFonts w:ascii="Trebuchet MS" w:hAnsi="Trebuchet MS"/>
                <w:b/>
                <w:iCs/>
                <w:color w:val="323130"/>
                <w:spacing w:val="-10"/>
                <w:sz w:val="24"/>
                <w:szCs w:val="24"/>
                <w:shd w:val="clear" w:color="auto" w:fill="FFFFFF"/>
              </w:rPr>
            </w:pPr>
            <w:r>
              <w:rPr>
                <w:rFonts w:ascii="Trebuchet MS" w:hAnsi="Trebuchet MS"/>
                <w:b/>
                <w:iCs/>
                <w:noProof/>
                <w:color w:val="323130"/>
                <w:spacing w:val="-10"/>
                <w:sz w:val="24"/>
                <w:szCs w:val="24"/>
                <w:lang w:eastAsia="en-GB"/>
              </w:rPr>
              <w:lastRenderedPageBreak/>
              <mc:AlternateContent>
                <mc:Choice Requires="wps">
                  <w:drawing>
                    <wp:anchor distT="0" distB="0" distL="114300" distR="114300" simplePos="0" relativeHeight="251659264" behindDoc="0" locked="0" layoutInCell="1" allowOverlap="1" wp14:anchorId="3896EE26" wp14:editId="113B06AB">
                      <wp:simplePos x="0" y="0"/>
                      <wp:positionH relativeFrom="column">
                        <wp:posOffset>-71755</wp:posOffset>
                      </wp:positionH>
                      <wp:positionV relativeFrom="paragraph">
                        <wp:posOffset>-815975</wp:posOffset>
                      </wp:positionV>
                      <wp:extent cx="641985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198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5EC0E753" w14:textId="77777777" w:rsidR="005122C6" w:rsidRDefault="005122C6" w:rsidP="005122C6">
                                  <w:r>
                                    <w:rPr>
                                      <w:rFonts w:ascii="Trebuchet MS" w:hAnsi="Trebuchet MS"/>
                                      <w:iCs/>
                                      <w:color w:val="323130"/>
                                      <w:spacing w:val="-10"/>
                                      <w:shd w:val="clear" w:color="auto" w:fill="FFFFFF"/>
                                    </w:rPr>
                                    <w:t xml:space="preserve">Below is a list of the safeguarding risks at Budbrooke Primary school and the procedures that are in place to reduce these risks.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6" style="position:absolute;margin-left:-5.65pt;margin-top:-64.25pt;width:505.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" fillcolor="white [3201]" strokecolor="black [3200]" strokeweight="1pt">
                      <v:textbox>
                        <w:txbxContent>
                          <w:p w:rsidR="005122C6" w:rsidRDefault="005122C6" w:rsidP="005122C6">
                            <w:r>
                              <w:rPr>
                                <w:rFonts w:ascii="Trebuchet MS" w:hAnsi="Trebuchet MS"/>
                                <w:iCs/>
                                <w:color w:val="323130"/>
                                <w:spacing w:val="-10"/>
                                <w:shd w:val="clear" w:color="auto" w:fill="FFFFFF"/>
                              </w:rPr>
                              <w:t xml:space="preserve">Below is a list of the safeguarding risks at Budbrooke Primary school and the procedures that are in place to </w:t>
                            </w:r>
                            <w:bookmarkStart w:id="1" w:name="_GoBack"/>
                            <w:bookmarkEnd w:id="1"/>
                            <w:r>
                              <w:rPr>
                                <w:rFonts w:ascii="Trebuchet MS" w:hAnsi="Trebuchet MS"/>
                                <w:iCs/>
                                <w:color w:val="323130"/>
                                <w:spacing w:val="-10"/>
                                <w:shd w:val="clear" w:color="auto" w:fill="FFFFFF"/>
                              </w:rPr>
                              <w:t xml:space="preserve">reduce these risks.  </w:t>
                            </w:r>
                          </w:p>
                        </w:txbxContent>
                      </v:textbox>
                    </v:rect>
                  </w:pict>
                </mc:Fallback>
              </mc:AlternateContent>
            </w:r>
            <w:r w:rsidR="00B85045" w:rsidRPr="00834D2E">
              <w:rPr>
                <w:rFonts w:ascii="Trebuchet MS" w:hAnsi="Trebuchet MS"/>
                <w:b/>
                <w:iCs/>
                <w:color w:val="323130"/>
                <w:spacing w:val="-10"/>
                <w:sz w:val="24"/>
                <w:szCs w:val="24"/>
                <w:shd w:val="clear" w:color="auto" w:fill="FFFFFF"/>
              </w:rPr>
              <w:t xml:space="preserve">Safeguarding information specific to Budbrooke Primary School </w:t>
            </w:r>
          </w:p>
        </w:tc>
        <w:tc>
          <w:tcPr>
            <w:tcW w:w="3119" w:type="dxa"/>
          </w:tcPr>
          <w:p w14:paraId="238CBE09" w14:textId="77777777" w:rsidR="00B85045" w:rsidRPr="00834D2E" w:rsidRDefault="00B85045" w:rsidP="00B85045">
            <w:pPr>
              <w:rPr>
                <w:rFonts w:ascii="Trebuchet MS" w:hAnsi="Trebuchet MS"/>
                <w:b/>
                <w:iCs/>
                <w:color w:val="323130"/>
                <w:spacing w:val="-10"/>
                <w:sz w:val="24"/>
                <w:szCs w:val="24"/>
                <w:shd w:val="clear" w:color="auto" w:fill="FFFFFF"/>
              </w:rPr>
            </w:pPr>
            <w:r w:rsidRPr="00834D2E">
              <w:rPr>
                <w:rFonts w:ascii="Trebuchet MS" w:hAnsi="Trebuchet MS"/>
                <w:b/>
                <w:iCs/>
                <w:color w:val="323130"/>
                <w:spacing w:val="-10"/>
                <w:sz w:val="24"/>
                <w:szCs w:val="24"/>
                <w:shd w:val="clear" w:color="auto" w:fill="FFFFFF"/>
              </w:rPr>
              <w:t xml:space="preserve">Safeguarding risk </w:t>
            </w:r>
          </w:p>
        </w:tc>
        <w:tc>
          <w:tcPr>
            <w:tcW w:w="3889" w:type="dxa"/>
          </w:tcPr>
          <w:p w14:paraId="6963300A" w14:textId="77777777" w:rsidR="00B85045" w:rsidRPr="00834D2E" w:rsidRDefault="00B85045" w:rsidP="00B85045">
            <w:pPr>
              <w:rPr>
                <w:rFonts w:ascii="Trebuchet MS" w:hAnsi="Trebuchet MS"/>
                <w:b/>
                <w:iCs/>
                <w:color w:val="323130"/>
                <w:spacing w:val="-10"/>
                <w:sz w:val="24"/>
                <w:szCs w:val="24"/>
                <w:shd w:val="clear" w:color="auto" w:fill="FFFFFF"/>
              </w:rPr>
            </w:pPr>
            <w:r w:rsidRPr="00834D2E">
              <w:rPr>
                <w:rFonts w:ascii="Trebuchet MS" w:hAnsi="Trebuchet MS"/>
                <w:b/>
                <w:iCs/>
                <w:color w:val="323130"/>
                <w:spacing w:val="-10"/>
                <w:sz w:val="24"/>
                <w:szCs w:val="24"/>
                <w:shd w:val="clear" w:color="auto" w:fill="FFFFFF"/>
              </w:rPr>
              <w:t>Procedures to address this</w:t>
            </w:r>
            <w:r w:rsidR="00834D2E">
              <w:rPr>
                <w:rFonts w:ascii="Trebuchet MS" w:hAnsi="Trebuchet MS"/>
                <w:b/>
                <w:iCs/>
                <w:color w:val="323130"/>
                <w:spacing w:val="-10"/>
                <w:sz w:val="24"/>
                <w:szCs w:val="24"/>
                <w:shd w:val="clear" w:color="auto" w:fill="FFFFFF"/>
              </w:rPr>
              <w:t xml:space="preserve"> and reduce the risk.  </w:t>
            </w:r>
          </w:p>
        </w:tc>
      </w:tr>
      <w:tr w:rsidR="00B85045" w:rsidRPr="00B85045" w14:paraId="2181FE0A" w14:textId="77777777" w:rsidTr="00B85045">
        <w:tc>
          <w:tcPr>
            <w:tcW w:w="3193" w:type="dxa"/>
          </w:tcPr>
          <w:p w14:paraId="5E820316"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Road directly outside the main entrance to the school </w:t>
            </w:r>
          </w:p>
        </w:tc>
        <w:tc>
          <w:tcPr>
            <w:tcW w:w="3119" w:type="dxa"/>
          </w:tcPr>
          <w:p w14:paraId="3CBD509D"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Accidents involving pupils </w:t>
            </w:r>
          </w:p>
          <w:p w14:paraId="45CA66E9"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Accidents involving cars </w:t>
            </w:r>
          </w:p>
          <w:p w14:paraId="00DAC440" w14:textId="77777777" w:rsidR="00B85045" w:rsidRPr="00B85045" w:rsidRDefault="00B85045" w:rsidP="00B85045">
            <w:pPr>
              <w:rPr>
                <w:rFonts w:ascii="Trebuchet MS" w:hAnsi="Trebuchet MS"/>
                <w:iCs/>
                <w:color w:val="323130"/>
                <w:spacing w:val="-10"/>
                <w:sz w:val="28"/>
                <w:szCs w:val="28"/>
                <w:shd w:val="clear" w:color="auto" w:fill="FFFFFF"/>
              </w:rPr>
            </w:pPr>
            <w:r w:rsidRPr="00834D2E">
              <w:rPr>
                <w:rFonts w:ascii="Trebuchet MS" w:hAnsi="Trebuchet MS"/>
                <w:iCs/>
                <w:color w:val="323130"/>
                <w:spacing w:val="-10"/>
                <w:sz w:val="24"/>
                <w:szCs w:val="24"/>
                <w:shd w:val="clear" w:color="auto" w:fill="FFFFFF"/>
              </w:rPr>
              <w:t>Increased flow of traffic during drop off and pick up times when pupils are moving in and out of the school site</w:t>
            </w:r>
            <w:r>
              <w:rPr>
                <w:rFonts w:ascii="Trebuchet MS" w:hAnsi="Trebuchet MS"/>
                <w:iCs/>
                <w:color w:val="323130"/>
                <w:spacing w:val="-10"/>
                <w:sz w:val="28"/>
                <w:szCs w:val="28"/>
                <w:shd w:val="clear" w:color="auto" w:fill="FFFFFF"/>
              </w:rPr>
              <w:t xml:space="preserve"> </w:t>
            </w:r>
          </w:p>
        </w:tc>
        <w:tc>
          <w:tcPr>
            <w:tcW w:w="3889" w:type="dxa"/>
          </w:tcPr>
          <w:p w14:paraId="63A7894A"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Regular reminders to car owners on school newsletter </w:t>
            </w:r>
          </w:p>
          <w:p w14:paraId="2D4AC503" w14:textId="77777777" w:rsidR="00B85045" w:rsidRPr="00834D2E" w:rsidRDefault="00B85045"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Messages via text message to parents when required </w:t>
            </w:r>
          </w:p>
          <w:p w14:paraId="2874BCF6" w14:textId="77777777" w:rsidR="00B85045" w:rsidRPr="00B85045" w:rsidRDefault="00B85045" w:rsidP="00B85045">
            <w:pPr>
              <w:rPr>
                <w:rFonts w:ascii="Trebuchet MS" w:hAnsi="Trebuchet MS"/>
                <w:iCs/>
                <w:color w:val="323130"/>
                <w:spacing w:val="-10"/>
                <w:sz w:val="28"/>
                <w:szCs w:val="28"/>
                <w:shd w:val="clear" w:color="auto" w:fill="FFFFFF"/>
              </w:rPr>
            </w:pPr>
            <w:r w:rsidRPr="00834D2E">
              <w:rPr>
                <w:rFonts w:ascii="Trebuchet MS" w:hAnsi="Trebuchet MS"/>
                <w:iCs/>
                <w:color w:val="323130"/>
                <w:spacing w:val="-10"/>
                <w:sz w:val="24"/>
                <w:szCs w:val="24"/>
                <w:shd w:val="clear" w:color="auto" w:fill="FFFFFF"/>
              </w:rPr>
              <w:t>Educating pupils about road safety through PSHE lessons and whole school assemblies</w:t>
            </w:r>
            <w:r w:rsidR="00560E6A" w:rsidRPr="00834D2E">
              <w:rPr>
                <w:rFonts w:ascii="Trebuchet MS" w:hAnsi="Trebuchet MS"/>
                <w:iCs/>
                <w:color w:val="323130"/>
                <w:spacing w:val="-10"/>
                <w:sz w:val="24"/>
                <w:szCs w:val="24"/>
                <w:shd w:val="clear" w:color="auto" w:fill="FFFFFF"/>
              </w:rPr>
              <w:t>.</w:t>
            </w:r>
          </w:p>
        </w:tc>
      </w:tr>
      <w:tr w:rsidR="00CF3011" w:rsidRPr="00B85045" w14:paraId="5BDCFAD8" w14:textId="77777777" w:rsidTr="00B85045">
        <w:tc>
          <w:tcPr>
            <w:tcW w:w="3193" w:type="dxa"/>
          </w:tcPr>
          <w:p w14:paraId="12FB82DA" w14:textId="77777777" w:rsidR="00CF3011" w:rsidRPr="00834D2E" w:rsidRDefault="00CF3011"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Gate from Year</w:t>
            </w:r>
            <w:r w:rsidR="00834D2E" w:rsidRPr="00834D2E">
              <w:rPr>
                <w:rFonts w:ascii="Trebuchet MS" w:hAnsi="Trebuchet MS"/>
                <w:iCs/>
                <w:color w:val="323130"/>
                <w:spacing w:val="-10"/>
                <w:sz w:val="24"/>
                <w:szCs w:val="24"/>
                <w:shd w:val="clear" w:color="auto" w:fill="FFFFFF"/>
              </w:rPr>
              <w:t xml:space="preserve"> </w:t>
            </w:r>
            <w:r w:rsidRPr="00834D2E">
              <w:rPr>
                <w:rFonts w:ascii="Trebuchet MS" w:hAnsi="Trebuchet MS"/>
                <w:iCs/>
                <w:color w:val="323130"/>
                <w:spacing w:val="-10"/>
                <w:sz w:val="24"/>
                <w:szCs w:val="24"/>
                <w:shd w:val="clear" w:color="auto" w:fill="FFFFFF"/>
              </w:rPr>
              <w:t xml:space="preserve">5/6 playground opens out directly onto a footpath beside a road </w:t>
            </w:r>
          </w:p>
        </w:tc>
        <w:tc>
          <w:tcPr>
            <w:tcW w:w="3119" w:type="dxa"/>
          </w:tcPr>
          <w:p w14:paraId="55D7A808" w14:textId="77777777" w:rsidR="00CF3011" w:rsidRPr="00834D2E" w:rsidRDefault="00CF3011" w:rsidP="00B85045">
            <w:pPr>
              <w:rPr>
                <w:rFonts w:ascii="Trebuchet MS" w:hAnsi="Trebuchet MS"/>
                <w:iCs/>
                <w:color w:val="323130"/>
                <w:spacing w:val="-10"/>
                <w:sz w:val="24"/>
                <w:szCs w:val="24"/>
                <w:shd w:val="clear" w:color="auto" w:fill="FFFFFF"/>
              </w:rPr>
            </w:pPr>
            <w:r w:rsidRPr="00834D2E">
              <w:rPr>
                <w:rFonts w:ascii="Trebuchet MS" w:hAnsi="Trebuchet MS"/>
                <w:iCs/>
                <w:color w:val="323130"/>
                <w:spacing w:val="-10"/>
                <w:sz w:val="24"/>
                <w:szCs w:val="24"/>
                <w:shd w:val="clear" w:color="auto" w:fill="FFFFFF"/>
              </w:rPr>
              <w:t xml:space="preserve">Pupils at risk from cars using the road </w:t>
            </w:r>
          </w:p>
        </w:tc>
        <w:tc>
          <w:tcPr>
            <w:tcW w:w="3889" w:type="dxa"/>
          </w:tcPr>
          <w:p w14:paraId="4D5615A5"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Gates are locked and checked immediately after the start of school </w:t>
            </w:r>
          </w:p>
          <w:p w14:paraId="7A893381" w14:textId="77777777" w:rsidR="00CF3011" w:rsidRPr="0014793A" w:rsidRDefault="0000464B"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line up at the start of the school day and s</w:t>
            </w:r>
            <w:r w:rsidR="00CF3011" w:rsidRPr="0014793A">
              <w:rPr>
                <w:rFonts w:ascii="Trebuchet MS" w:hAnsi="Trebuchet MS"/>
                <w:iCs/>
                <w:color w:val="323130"/>
                <w:spacing w:val="-10"/>
                <w:sz w:val="24"/>
                <w:szCs w:val="24"/>
                <w:shd w:val="clear" w:color="auto" w:fill="FFFFFF"/>
              </w:rPr>
              <w:t>taff meet and greet pupils to ensure that no child leaves the premises</w:t>
            </w:r>
            <w:r w:rsidR="00834D2E" w:rsidRPr="0014793A">
              <w:rPr>
                <w:rFonts w:ascii="Trebuchet MS" w:hAnsi="Trebuchet MS"/>
                <w:iCs/>
                <w:color w:val="323130"/>
                <w:spacing w:val="-10"/>
                <w:sz w:val="24"/>
                <w:szCs w:val="24"/>
                <w:shd w:val="clear" w:color="auto" w:fill="FFFFFF"/>
              </w:rPr>
              <w:t>.</w:t>
            </w:r>
            <w:r w:rsidR="00CF3011" w:rsidRPr="0014793A">
              <w:rPr>
                <w:rFonts w:ascii="Trebuchet MS" w:hAnsi="Trebuchet MS"/>
                <w:iCs/>
                <w:color w:val="323130"/>
                <w:spacing w:val="-10"/>
                <w:sz w:val="24"/>
                <w:szCs w:val="24"/>
                <w:shd w:val="clear" w:color="auto" w:fill="FFFFFF"/>
              </w:rPr>
              <w:t xml:space="preserve"> </w:t>
            </w:r>
          </w:p>
          <w:p w14:paraId="7C89D086"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Gates are only opened just before collection time</w:t>
            </w:r>
            <w:r w:rsidR="0000464B" w:rsidRPr="0014793A">
              <w:rPr>
                <w:rFonts w:ascii="Trebuchet MS" w:hAnsi="Trebuchet MS"/>
                <w:iCs/>
                <w:color w:val="323130"/>
                <w:spacing w:val="-10"/>
                <w:sz w:val="24"/>
                <w:szCs w:val="24"/>
                <w:shd w:val="clear" w:color="auto" w:fill="FFFFFF"/>
              </w:rPr>
              <w:t>.</w:t>
            </w:r>
          </w:p>
          <w:p w14:paraId="4E119DD7"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who walk home from this playground are verbally reminded to be careful of the road before leaving</w:t>
            </w:r>
            <w:r w:rsidR="0014793A" w:rsidRPr="0014793A">
              <w:rPr>
                <w:rFonts w:ascii="Trebuchet MS" w:hAnsi="Trebuchet MS"/>
                <w:iCs/>
                <w:color w:val="323130"/>
                <w:spacing w:val="-10"/>
                <w:sz w:val="24"/>
                <w:szCs w:val="24"/>
                <w:shd w:val="clear" w:color="auto" w:fill="FFFFFF"/>
              </w:rPr>
              <w:t xml:space="preserve"> the school site.</w:t>
            </w:r>
            <w:r w:rsidRPr="0014793A">
              <w:rPr>
                <w:rFonts w:ascii="Trebuchet MS" w:hAnsi="Trebuchet MS"/>
                <w:iCs/>
                <w:color w:val="323130"/>
                <w:spacing w:val="-10"/>
                <w:sz w:val="24"/>
                <w:szCs w:val="24"/>
                <w:shd w:val="clear" w:color="auto" w:fill="FFFFFF"/>
              </w:rPr>
              <w:t xml:space="preserve"> </w:t>
            </w:r>
          </w:p>
          <w:p w14:paraId="14E11002"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Road safety is taught and reinforced through PSHE lessons and whole school assemblies. </w:t>
            </w:r>
          </w:p>
          <w:p w14:paraId="192FDA78" w14:textId="77777777" w:rsidR="00CF3011" w:rsidRDefault="00CF3011"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Reminders are sent out on the school newsletter</w:t>
            </w:r>
            <w:r>
              <w:rPr>
                <w:rFonts w:ascii="Trebuchet MS" w:hAnsi="Trebuchet MS"/>
                <w:iCs/>
                <w:color w:val="323130"/>
                <w:spacing w:val="-10"/>
                <w:sz w:val="28"/>
                <w:szCs w:val="28"/>
                <w:shd w:val="clear" w:color="auto" w:fill="FFFFFF"/>
              </w:rPr>
              <w:t xml:space="preserve"> </w:t>
            </w:r>
          </w:p>
        </w:tc>
      </w:tr>
      <w:tr w:rsidR="00B85045" w:rsidRPr="00B85045" w14:paraId="3F445B24" w14:textId="77777777" w:rsidTr="00B85045">
        <w:tc>
          <w:tcPr>
            <w:tcW w:w="3193" w:type="dxa"/>
          </w:tcPr>
          <w:p w14:paraId="479014B9"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parked directly opposite school entrance </w:t>
            </w:r>
          </w:p>
        </w:tc>
        <w:tc>
          <w:tcPr>
            <w:tcW w:w="3119" w:type="dxa"/>
          </w:tcPr>
          <w:p w14:paraId="7D77D864"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reversing </w:t>
            </w:r>
          </w:p>
          <w:p w14:paraId="79B576B3"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Restricted view for drivers </w:t>
            </w:r>
          </w:p>
          <w:p w14:paraId="4197B354" w14:textId="77777777" w:rsidR="00B85045" w:rsidRPr="00B85045" w:rsidRDefault="00B85045"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Increased flow of traffic during drop off and pick up times when pupils are moving in and out of site</w:t>
            </w:r>
            <w:r w:rsidR="00F83CF1" w:rsidRPr="0014793A">
              <w:rPr>
                <w:rFonts w:ascii="Trebuchet MS" w:hAnsi="Trebuchet MS"/>
                <w:iCs/>
                <w:color w:val="323130"/>
                <w:spacing w:val="-10"/>
                <w:sz w:val="24"/>
                <w:szCs w:val="24"/>
                <w:shd w:val="clear" w:color="auto" w:fill="FFFFFF"/>
              </w:rPr>
              <w:t>.</w:t>
            </w:r>
            <w:r w:rsidR="00F83CF1">
              <w:rPr>
                <w:rFonts w:ascii="Trebuchet MS" w:hAnsi="Trebuchet MS"/>
                <w:iCs/>
                <w:color w:val="323130"/>
                <w:spacing w:val="-10"/>
                <w:sz w:val="28"/>
                <w:szCs w:val="28"/>
                <w:shd w:val="clear" w:color="auto" w:fill="FFFFFF"/>
              </w:rPr>
              <w:t xml:space="preserve">  </w:t>
            </w:r>
          </w:p>
        </w:tc>
        <w:tc>
          <w:tcPr>
            <w:tcW w:w="3889" w:type="dxa"/>
          </w:tcPr>
          <w:p w14:paraId="73C7728E"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Regular reminders to car owners on school newsletter </w:t>
            </w:r>
          </w:p>
          <w:p w14:paraId="4582B802"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Messages via text message to parents when required </w:t>
            </w:r>
          </w:p>
          <w:p w14:paraId="42D9F978" w14:textId="77777777" w:rsidR="00B85045" w:rsidRPr="00B85045" w:rsidRDefault="00560E6A"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Educating pupils about road safety through PSHE lessons and whole school assemblies.</w:t>
            </w:r>
          </w:p>
        </w:tc>
      </w:tr>
      <w:tr w:rsidR="00B85045" w:rsidRPr="00B85045" w14:paraId="5CDCDF4E" w14:textId="77777777" w:rsidTr="00B85045">
        <w:tc>
          <w:tcPr>
            <w:tcW w:w="3193" w:type="dxa"/>
          </w:tcPr>
          <w:p w14:paraId="3C695928"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Park directly outside the school gates </w:t>
            </w:r>
          </w:p>
        </w:tc>
        <w:tc>
          <w:tcPr>
            <w:tcW w:w="3119" w:type="dxa"/>
          </w:tcPr>
          <w:p w14:paraId="308E2EA5"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Pupils crossing road directly outside school to gain access to the park </w:t>
            </w:r>
          </w:p>
          <w:p w14:paraId="59A044FC"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Large public open area very close to the school gates/ playground fence </w:t>
            </w:r>
          </w:p>
          <w:p w14:paraId="7483579A" w14:textId="77777777" w:rsidR="00F83CF1" w:rsidRPr="00B85045" w:rsidRDefault="00F83CF1"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Members of the public can easily interact with pupils through the school fencing on the Year 5/6 playground</w:t>
            </w:r>
            <w:r>
              <w:rPr>
                <w:rFonts w:ascii="Trebuchet MS" w:hAnsi="Trebuchet MS"/>
                <w:iCs/>
                <w:color w:val="323130"/>
                <w:spacing w:val="-10"/>
                <w:sz w:val="28"/>
                <w:szCs w:val="28"/>
                <w:shd w:val="clear" w:color="auto" w:fill="FFFFFF"/>
              </w:rPr>
              <w:t xml:space="preserve"> </w:t>
            </w:r>
          </w:p>
        </w:tc>
        <w:tc>
          <w:tcPr>
            <w:tcW w:w="3889" w:type="dxa"/>
          </w:tcPr>
          <w:p w14:paraId="6DC4A9E6" w14:textId="77777777" w:rsidR="00B85045"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Educating pupils about road safety through PSHE lessons and whole school assemblies.</w:t>
            </w:r>
          </w:p>
          <w:p w14:paraId="2CB6DF9B" w14:textId="77777777" w:rsidR="00560E6A" w:rsidRDefault="00560E6A"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Whole school assemblies/ class assemblies and discussions during PSHE about what to do if they are approached by strangers at the school fence</w:t>
            </w:r>
            <w:r w:rsidR="008F2A36" w:rsidRPr="0014793A">
              <w:rPr>
                <w:rFonts w:ascii="Trebuchet MS" w:hAnsi="Trebuchet MS"/>
                <w:iCs/>
                <w:color w:val="323130"/>
                <w:spacing w:val="-10"/>
                <w:sz w:val="24"/>
                <w:szCs w:val="24"/>
                <w:shd w:val="clear" w:color="auto" w:fill="FFFFFF"/>
              </w:rPr>
              <w:t xml:space="preserve"> (</w:t>
            </w:r>
            <w:r w:rsidR="0014793A">
              <w:rPr>
                <w:rFonts w:ascii="Trebuchet MS" w:hAnsi="Trebuchet MS"/>
                <w:iCs/>
                <w:color w:val="323130"/>
                <w:spacing w:val="-10"/>
                <w:sz w:val="24"/>
                <w:szCs w:val="24"/>
                <w:shd w:val="clear" w:color="auto" w:fill="FFFFFF"/>
              </w:rPr>
              <w:t xml:space="preserve">Do not interact, Walk away, </w:t>
            </w:r>
            <w:r w:rsidR="008F2A36" w:rsidRPr="0014793A">
              <w:rPr>
                <w:rFonts w:ascii="Trebuchet MS" w:hAnsi="Trebuchet MS"/>
                <w:iCs/>
                <w:color w:val="323130"/>
                <w:spacing w:val="-10"/>
                <w:sz w:val="24"/>
                <w:szCs w:val="24"/>
                <w:shd w:val="clear" w:color="auto" w:fill="FFFFFF"/>
              </w:rPr>
              <w:t xml:space="preserve">Notify an adult on the playground immediately, move to the other side of the playground </w:t>
            </w:r>
            <w:r w:rsidR="008F2A36" w:rsidRPr="0014793A">
              <w:rPr>
                <w:rFonts w:ascii="Trebuchet MS" w:hAnsi="Trebuchet MS"/>
                <w:iCs/>
                <w:color w:val="323130"/>
                <w:spacing w:val="-10"/>
                <w:sz w:val="24"/>
                <w:szCs w:val="24"/>
                <w:shd w:val="clear" w:color="auto" w:fill="FFFFFF"/>
              </w:rPr>
              <w:lastRenderedPageBreak/>
              <w:t>away from the fence that the public are able to interact with pupils through</w:t>
            </w:r>
            <w:r w:rsidR="008F2A36">
              <w:rPr>
                <w:rFonts w:ascii="Trebuchet MS" w:hAnsi="Trebuchet MS"/>
                <w:iCs/>
                <w:color w:val="323130"/>
                <w:spacing w:val="-10"/>
                <w:sz w:val="28"/>
                <w:szCs w:val="28"/>
                <w:shd w:val="clear" w:color="auto" w:fill="FFFFFF"/>
              </w:rPr>
              <w:t xml:space="preserve">) </w:t>
            </w:r>
            <w:r>
              <w:rPr>
                <w:rFonts w:ascii="Trebuchet MS" w:hAnsi="Trebuchet MS"/>
                <w:iCs/>
                <w:color w:val="323130"/>
                <w:spacing w:val="-10"/>
                <w:sz w:val="28"/>
                <w:szCs w:val="28"/>
                <w:shd w:val="clear" w:color="auto" w:fill="FFFFFF"/>
              </w:rPr>
              <w:t xml:space="preserve"> </w:t>
            </w:r>
          </w:p>
          <w:p w14:paraId="7EAD0B4E" w14:textId="77777777" w:rsidR="00560E6A" w:rsidRPr="0014793A" w:rsidRDefault="00560E6A"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School staff and Midday supervisors training based on procedure for removing </w:t>
            </w:r>
            <w:r w:rsidR="008F2A36" w:rsidRPr="0014793A">
              <w:rPr>
                <w:rFonts w:ascii="Trebuchet MS" w:hAnsi="Trebuchet MS"/>
                <w:iCs/>
                <w:color w:val="323130"/>
                <w:spacing w:val="-10"/>
                <w:sz w:val="24"/>
                <w:szCs w:val="24"/>
                <w:shd w:val="clear" w:color="auto" w:fill="FFFFFF"/>
              </w:rPr>
              <w:t>pupils</w:t>
            </w:r>
            <w:r w:rsidRPr="0014793A">
              <w:rPr>
                <w:rFonts w:ascii="Trebuchet MS" w:hAnsi="Trebuchet MS"/>
                <w:iCs/>
                <w:color w:val="323130"/>
                <w:spacing w:val="-10"/>
                <w:sz w:val="24"/>
                <w:szCs w:val="24"/>
                <w:shd w:val="clear" w:color="auto" w:fill="FFFFFF"/>
              </w:rPr>
              <w:t xml:space="preserve"> from potential safeguarding risks when they are approached by member</w:t>
            </w:r>
            <w:r w:rsidR="008F2A36" w:rsidRPr="0014793A">
              <w:rPr>
                <w:rFonts w:ascii="Trebuchet MS" w:hAnsi="Trebuchet MS"/>
                <w:iCs/>
                <w:color w:val="323130"/>
                <w:spacing w:val="-10"/>
                <w:sz w:val="24"/>
                <w:szCs w:val="24"/>
                <w:shd w:val="clear" w:color="auto" w:fill="FFFFFF"/>
              </w:rPr>
              <w:t xml:space="preserve">s </w:t>
            </w:r>
            <w:r w:rsidRPr="0014793A">
              <w:rPr>
                <w:rFonts w:ascii="Trebuchet MS" w:hAnsi="Trebuchet MS"/>
                <w:iCs/>
                <w:color w:val="323130"/>
                <w:spacing w:val="-10"/>
                <w:sz w:val="24"/>
                <w:szCs w:val="24"/>
                <w:shd w:val="clear" w:color="auto" w:fill="FFFFFF"/>
              </w:rPr>
              <w:t xml:space="preserve">of the </w:t>
            </w:r>
            <w:r w:rsidR="008F2A36" w:rsidRPr="0014793A">
              <w:rPr>
                <w:rFonts w:ascii="Trebuchet MS" w:hAnsi="Trebuchet MS"/>
                <w:iCs/>
                <w:color w:val="323130"/>
                <w:spacing w:val="-10"/>
                <w:sz w:val="24"/>
                <w:szCs w:val="24"/>
                <w:shd w:val="clear" w:color="auto" w:fill="FFFFFF"/>
              </w:rPr>
              <w:t>p</w:t>
            </w:r>
            <w:r w:rsidRPr="0014793A">
              <w:rPr>
                <w:rFonts w:ascii="Trebuchet MS" w:hAnsi="Trebuchet MS"/>
                <w:iCs/>
                <w:color w:val="323130"/>
                <w:spacing w:val="-10"/>
                <w:sz w:val="24"/>
                <w:szCs w:val="24"/>
                <w:shd w:val="clear" w:color="auto" w:fill="FFFFFF"/>
              </w:rPr>
              <w:t>ublic through the school fence</w:t>
            </w:r>
            <w:r w:rsidR="008F2A36" w:rsidRPr="0014793A">
              <w:rPr>
                <w:rFonts w:ascii="Trebuchet MS" w:hAnsi="Trebuchet MS"/>
                <w:iCs/>
                <w:color w:val="323130"/>
                <w:spacing w:val="-10"/>
                <w:sz w:val="24"/>
                <w:szCs w:val="24"/>
                <w:shd w:val="clear" w:color="auto" w:fill="FFFFFF"/>
              </w:rPr>
              <w:t xml:space="preserve">. </w:t>
            </w:r>
            <w:r w:rsidRPr="0014793A">
              <w:rPr>
                <w:rFonts w:ascii="Trebuchet MS" w:hAnsi="Trebuchet MS"/>
                <w:iCs/>
                <w:color w:val="323130"/>
                <w:spacing w:val="-10"/>
                <w:sz w:val="24"/>
                <w:szCs w:val="24"/>
                <w:shd w:val="clear" w:color="auto" w:fill="FFFFFF"/>
              </w:rPr>
              <w:t xml:space="preserve"> </w:t>
            </w:r>
          </w:p>
          <w:p w14:paraId="4F97B2E9" w14:textId="77777777" w:rsidR="008F2A36" w:rsidRPr="0014793A" w:rsidRDefault="008F2A36" w:rsidP="00560E6A">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Two midday supervisors to be present on this playground to increase vigilance and provide additional support if procedures need to be followed.  </w:t>
            </w:r>
          </w:p>
          <w:p w14:paraId="09B76CFD" w14:textId="77777777" w:rsidR="00DF3FFD" w:rsidRPr="00B85045" w:rsidRDefault="00DF3FFD" w:rsidP="00560E6A">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All members of staff of the playground have radios so that SLT/ the school office can be contacted immediately in an emergency</w:t>
            </w:r>
            <w:r w:rsidR="0014793A" w:rsidRPr="0014793A">
              <w:rPr>
                <w:rFonts w:ascii="Trebuchet MS" w:hAnsi="Trebuchet MS"/>
                <w:iCs/>
                <w:color w:val="323130"/>
                <w:spacing w:val="-10"/>
                <w:sz w:val="24"/>
                <w:szCs w:val="24"/>
                <w:shd w:val="clear" w:color="auto" w:fill="FFFFFF"/>
              </w:rPr>
              <w:t>.</w:t>
            </w:r>
            <w:r w:rsidR="0014793A">
              <w:rPr>
                <w:rFonts w:ascii="Trebuchet MS" w:hAnsi="Trebuchet MS"/>
                <w:iCs/>
                <w:color w:val="323130"/>
                <w:spacing w:val="-10"/>
                <w:sz w:val="28"/>
                <w:szCs w:val="28"/>
                <w:shd w:val="clear" w:color="auto" w:fill="FFFFFF"/>
              </w:rPr>
              <w:t xml:space="preserve"> </w:t>
            </w:r>
          </w:p>
        </w:tc>
      </w:tr>
      <w:tr w:rsidR="00B85045" w:rsidRPr="00B85045" w14:paraId="6C216927" w14:textId="77777777" w:rsidTr="00B85045">
        <w:tc>
          <w:tcPr>
            <w:tcW w:w="3193" w:type="dxa"/>
          </w:tcPr>
          <w:p w14:paraId="206F926C"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lastRenderedPageBreak/>
              <w:t xml:space="preserve">Nursery on school site with public access footpath </w:t>
            </w:r>
          </w:p>
        </w:tc>
        <w:tc>
          <w:tcPr>
            <w:tcW w:w="3119" w:type="dxa"/>
          </w:tcPr>
          <w:p w14:paraId="7350FFF7"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access the footpath to the nursery which is on school site </w:t>
            </w:r>
          </w:p>
        </w:tc>
        <w:tc>
          <w:tcPr>
            <w:tcW w:w="3889" w:type="dxa"/>
          </w:tcPr>
          <w:p w14:paraId="0578928E" w14:textId="77777777" w:rsidR="00B85045"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to secure school site and separate pupils from the public.</w:t>
            </w:r>
          </w:p>
          <w:p w14:paraId="7D9B13BF"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has a coded gate.  Staff members only have access to the codes for the gate</w:t>
            </w:r>
            <w:r w:rsidR="0014793A" w:rsidRPr="0014793A">
              <w:rPr>
                <w:rFonts w:ascii="Trebuchet MS" w:hAnsi="Trebuchet MS"/>
                <w:iCs/>
                <w:color w:val="323130"/>
                <w:spacing w:val="-10"/>
                <w:sz w:val="24"/>
                <w:szCs w:val="24"/>
                <w:shd w:val="clear" w:color="auto" w:fill="FFFFFF"/>
              </w:rPr>
              <w:t>.</w:t>
            </w:r>
          </w:p>
          <w:p w14:paraId="41516F23"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let members of the public through the gate in the fence.  </w:t>
            </w:r>
          </w:p>
        </w:tc>
      </w:tr>
      <w:tr w:rsidR="00B85045" w:rsidRPr="00B85045" w14:paraId="2AFF0417" w14:textId="77777777" w:rsidTr="00B85045">
        <w:tc>
          <w:tcPr>
            <w:tcW w:w="3193" w:type="dxa"/>
          </w:tcPr>
          <w:p w14:paraId="58CBFC65"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Nu</w:t>
            </w:r>
            <w:r w:rsidR="00F83CF1" w:rsidRPr="0014793A">
              <w:rPr>
                <w:rFonts w:ascii="Trebuchet MS" w:hAnsi="Trebuchet MS"/>
                <w:iCs/>
                <w:color w:val="323130"/>
                <w:spacing w:val="-10"/>
                <w:sz w:val="24"/>
                <w:szCs w:val="24"/>
                <w:shd w:val="clear" w:color="auto" w:fill="FFFFFF"/>
              </w:rPr>
              <w:t>rsery and school staff c</w:t>
            </w:r>
            <w:r w:rsidRPr="0014793A">
              <w:rPr>
                <w:rFonts w:ascii="Trebuchet MS" w:hAnsi="Trebuchet MS"/>
                <w:iCs/>
                <w:color w:val="323130"/>
                <w:spacing w:val="-10"/>
                <w:sz w:val="24"/>
                <w:szCs w:val="24"/>
                <w:shd w:val="clear" w:color="auto" w:fill="FFFFFF"/>
              </w:rPr>
              <w:t xml:space="preserve">ar park on school site </w:t>
            </w:r>
          </w:p>
        </w:tc>
        <w:tc>
          <w:tcPr>
            <w:tcW w:w="3119" w:type="dxa"/>
          </w:tcPr>
          <w:p w14:paraId="249E9904"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Cars moving in and out of the car park requiring gates that are on school site to be opened </w:t>
            </w:r>
          </w:p>
        </w:tc>
        <w:tc>
          <w:tcPr>
            <w:tcW w:w="3889" w:type="dxa"/>
          </w:tcPr>
          <w:p w14:paraId="7360FEA0" w14:textId="77777777" w:rsidR="008F2A36"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Fencing to secure school site and separate pupils from the car park.</w:t>
            </w:r>
          </w:p>
          <w:p w14:paraId="6B152799" w14:textId="77777777" w:rsidR="008F2A36"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Fencing has a coded gate.  Staff members only have access to the codes for the gate </w:t>
            </w:r>
          </w:p>
          <w:p w14:paraId="259D12F1" w14:textId="77777777" w:rsidR="00B85045" w:rsidRPr="0014793A" w:rsidRDefault="008F2A36" w:rsidP="008F2A36">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gain access to the car park </w:t>
            </w:r>
          </w:p>
          <w:p w14:paraId="15EC72DB" w14:textId="77777777" w:rsidR="008F2A36" w:rsidRPr="00B85045" w:rsidRDefault="008F2A36" w:rsidP="008F2A36">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Staff members to shut and lock gates each time they access the car park.</w:t>
            </w:r>
            <w:r>
              <w:rPr>
                <w:rFonts w:ascii="Trebuchet MS" w:hAnsi="Trebuchet MS"/>
                <w:iCs/>
                <w:color w:val="323130"/>
                <w:spacing w:val="-10"/>
                <w:sz w:val="28"/>
                <w:szCs w:val="28"/>
                <w:shd w:val="clear" w:color="auto" w:fill="FFFFFF"/>
              </w:rPr>
              <w:t xml:space="preserve">  </w:t>
            </w:r>
          </w:p>
        </w:tc>
      </w:tr>
      <w:tr w:rsidR="00F83CF1" w:rsidRPr="00B85045" w14:paraId="73EFB587" w14:textId="77777777" w:rsidTr="00B85045">
        <w:tc>
          <w:tcPr>
            <w:tcW w:w="3193" w:type="dxa"/>
          </w:tcPr>
          <w:p w14:paraId="144CB99B"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Drop off and collection point for after school club (Kid’s Club) </w:t>
            </w:r>
          </w:p>
        </w:tc>
        <w:tc>
          <w:tcPr>
            <w:tcW w:w="3119" w:type="dxa"/>
          </w:tcPr>
          <w:p w14:paraId="5E791B37"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access the entrance and exit to after school club </w:t>
            </w:r>
          </w:p>
        </w:tc>
        <w:tc>
          <w:tcPr>
            <w:tcW w:w="3889" w:type="dxa"/>
          </w:tcPr>
          <w:p w14:paraId="6715F7C0" w14:textId="77777777" w:rsidR="00F83CF1"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Entrance and exit fenced with a gate.  The gate has a passcode, after school staff members have access to the code.  </w:t>
            </w:r>
          </w:p>
          <w:p w14:paraId="50CE7ABC"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Code access out of pupil’s reach so that pupils cannot allow members of the public to gain access.  </w:t>
            </w:r>
          </w:p>
          <w:p w14:paraId="1C474D0D"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Entrance</w:t>
            </w:r>
            <w:r w:rsidR="0014793A" w:rsidRPr="0014793A">
              <w:rPr>
                <w:rFonts w:ascii="Trebuchet MS" w:hAnsi="Trebuchet MS"/>
                <w:iCs/>
                <w:color w:val="323130"/>
                <w:spacing w:val="-10"/>
                <w:sz w:val="24"/>
                <w:szCs w:val="24"/>
                <w:shd w:val="clear" w:color="auto" w:fill="FFFFFF"/>
              </w:rPr>
              <w:t>/ exit to Kid’s club</w:t>
            </w:r>
            <w:r w:rsidRPr="0014793A">
              <w:rPr>
                <w:rFonts w:ascii="Trebuchet MS" w:hAnsi="Trebuchet MS"/>
                <w:iCs/>
                <w:color w:val="323130"/>
                <w:spacing w:val="-10"/>
                <w:sz w:val="24"/>
                <w:szCs w:val="24"/>
                <w:shd w:val="clear" w:color="auto" w:fill="FFFFFF"/>
              </w:rPr>
              <w:t xml:space="preserve"> has a bell so that staff members are notified when a parent/ carer has come to collect </w:t>
            </w:r>
          </w:p>
          <w:p w14:paraId="76639B86"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lastRenderedPageBreak/>
              <w:t xml:space="preserve">Entrance/ Exit is near a window so that parents/ careers can be positively identified before collection. </w:t>
            </w:r>
          </w:p>
          <w:p w14:paraId="66525F89"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Pupils who attend the club know t</w:t>
            </w:r>
            <w:r w:rsidR="0014793A" w:rsidRPr="0014793A">
              <w:rPr>
                <w:rFonts w:ascii="Trebuchet MS" w:hAnsi="Trebuchet MS"/>
                <w:iCs/>
                <w:color w:val="323130"/>
                <w:spacing w:val="-10"/>
                <w:sz w:val="24"/>
                <w:szCs w:val="24"/>
                <w:shd w:val="clear" w:color="auto" w:fill="FFFFFF"/>
              </w:rPr>
              <w:t>he</w:t>
            </w:r>
            <w:r w:rsidRPr="0014793A">
              <w:rPr>
                <w:rFonts w:ascii="Trebuchet MS" w:hAnsi="Trebuchet MS"/>
                <w:iCs/>
                <w:color w:val="323130"/>
                <w:spacing w:val="-10"/>
                <w:sz w:val="24"/>
                <w:szCs w:val="24"/>
                <w:shd w:val="clear" w:color="auto" w:fill="FFFFFF"/>
              </w:rPr>
              <w:t xml:space="preserve"> importance of notifying adults if they see a parent/carer/ member of the public approach the entrance/ exit </w:t>
            </w:r>
          </w:p>
          <w:p w14:paraId="0127EE5A" w14:textId="77777777" w:rsidR="00DF3FFD" w:rsidRPr="0014793A" w:rsidRDefault="00DF3FFD"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All members of staff have radios so that SLT/ the school office can be contacted immediately in an emergency</w:t>
            </w:r>
          </w:p>
        </w:tc>
      </w:tr>
      <w:tr w:rsidR="00B85045" w:rsidRPr="00B85045" w14:paraId="529EC8A4" w14:textId="77777777" w:rsidTr="00B85045">
        <w:tc>
          <w:tcPr>
            <w:tcW w:w="3193" w:type="dxa"/>
          </w:tcPr>
          <w:p w14:paraId="4E13FD25"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lastRenderedPageBreak/>
              <w:t xml:space="preserve">Driveway onto school premises </w:t>
            </w:r>
          </w:p>
        </w:tc>
        <w:tc>
          <w:tcPr>
            <w:tcW w:w="3119" w:type="dxa"/>
          </w:tcPr>
          <w:p w14:paraId="6FE3589E"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are able to use the driveway as a footpath </w:t>
            </w:r>
          </w:p>
          <w:p w14:paraId="7FCB9FFA" w14:textId="77777777" w:rsidR="004C7013" w:rsidRPr="00B85045" w:rsidRDefault="004C7013" w:rsidP="00B85045">
            <w:pPr>
              <w:rPr>
                <w:rFonts w:ascii="Trebuchet MS" w:hAnsi="Trebuchet MS"/>
                <w:iCs/>
                <w:color w:val="323130"/>
                <w:spacing w:val="-10"/>
                <w:sz w:val="28"/>
                <w:szCs w:val="28"/>
                <w:shd w:val="clear" w:color="auto" w:fill="FFFFFF"/>
              </w:rPr>
            </w:pPr>
            <w:r w:rsidRPr="0014793A">
              <w:rPr>
                <w:rFonts w:ascii="Trebuchet MS" w:hAnsi="Trebuchet MS"/>
                <w:iCs/>
                <w:color w:val="323130"/>
                <w:spacing w:val="-10"/>
                <w:sz w:val="24"/>
                <w:szCs w:val="24"/>
                <w:shd w:val="clear" w:color="auto" w:fill="FFFFFF"/>
              </w:rPr>
              <w:t>Driveway leads immediately onto a main road.</w:t>
            </w:r>
            <w:r>
              <w:rPr>
                <w:rFonts w:ascii="Trebuchet MS" w:hAnsi="Trebuchet MS"/>
                <w:iCs/>
                <w:color w:val="323130"/>
                <w:spacing w:val="-10"/>
                <w:sz w:val="28"/>
                <w:szCs w:val="28"/>
                <w:shd w:val="clear" w:color="auto" w:fill="FFFFFF"/>
              </w:rPr>
              <w:t xml:space="preserve">  </w:t>
            </w:r>
          </w:p>
        </w:tc>
        <w:tc>
          <w:tcPr>
            <w:tcW w:w="3889" w:type="dxa"/>
          </w:tcPr>
          <w:p w14:paraId="41C54051" w14:textId="77777777" w:rsidR="008F2A36" w:rsidRPr="0014793A" w:rsidRDefault="008F2A36"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Regular reminders </w:t>
            </w:r>
            <w:r w:rsidR="00CF3011" w:rsidRPr="0014793A">
              <w:rPr>
                <w:rFonts w:ascii="Trebuchet MS" w:hAnsi="Trebuchet MS"/>
                <w:iCs/>
                <w:color w:val="323130"/>
                <w:spacing w:val="-10"/>
                <w:sz w:val="24"/>
                <w:szCs w:val="24"/>
                <w:shd w:val="clear" w:color="auto" w:fill="FFFFFF"/>
              </w:rPr>
              <w:t>o</w:t>
            </w:r>
            <w:r w:rsidRPr="0014793A">
              <w:rPr>
                <w:rFonts w:ascii="Trebuchet MS" w:hAnsi="Trebuchet MS"/>
                <w:iCs/>
                <w:color w:val="323130"/>
                <w:spacing w:val="-10"/>
                <w:sz w:val="24"/>
                <w:szCs w:val="24"/>
                <w:shd w:val="clear" w:color="auto" w:fill="FFFFFF"/>
              </w:rPr>
              <w:t>n the school newsletter</w:t>
            </w:r>
            <w:r w:rsidR="00CF3011" w:rsidRPr="0014793A">
              <w:rPr>
                <w:rFonts w:ascii="Trebuchet MS" w:hAnsi="Trebuchet MS"/>
                <w:iCs/>
                <w:color w:val="323130"/>
                <w:spacing w:val="-10"/>
                <w:sz w:val="24"/>
                <w:szCs w:val="24"/>
                <w:shd w:val="clear" w:color="auto" w:fill="FFFFFF"/>
              </w:rPr>
              <w:t xml:space="preserve">.  </w:t>
            </w:r>
          </w:p>
          <w:p w14:paraId="47413F10" w14:textId="77777777" w:rsidR="00CF3011" w:rsidRPr="0014793A" w:rsidRDefault="00CF301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Footpath (which runs alongside the driveway) is clearly signposted </w:t>
            </w:r>
          </w:p>
          <w:p w14:paraId="2D1D2846" w14:textId="77777777" w:rsidR="008F2A36" w:rsidRPr="00B85045" w:rsidRDefault="008F2A36" w:rsidP="00B85045">
            <w:pPr>
              <w:rPr>
                <w:rFonts w:ascii="Trebuchet MS" w:hAnsi="Trebuchet MS"/>
                <w:iCs/>
                <w:color w:val="323130"/>
                <w:spacing w:val="-10"/>
                <w:sz w:val="28"/>
                <w:szCs w:val="28"/>
                <w:shd w:val="clear" w:color="auto" w:fill="FFFFFF"/>
              </w:rPr>
            </w:pPr>
          </w:p>
        </w:tc>
      </w:tr>
      <w:tr w:rsidR="00B85045" w:rsidRPr="00B85045" w14:paraId="2DFCFBB6" w14:textId="77777777" w:rsidTr="00B85045">
        <w:tc>
          <w:tcPr>
            <w:tcW w:w="3193" w:type="dxa"/>
          </w:tcPr>
          <w:p w14:paraId="308412CC" w14:textId="77777777" w:rsidR="00B85045" w:rsidRPr="0014793A" w:rsidRDefault="00B85045"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 onto public alleyway (Year 3 and 4 playground) </w:t>
            </w:r>
          </w:p>
        </w:tc>
        <w:tc>
          <w:tcPr>
            <w:tcW w:w="3119" w:type="dxa"/>
          </w:tcPr>
          <w:p w14:paraId="55D1E011" w14:textId="77777777" w:rsidR="00B85045"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Members of the public can easily interact with pupils through the school fencing on the Year </w:t>
            </w:r>
            <w:r w:rsidR="00CF3011" w:rsidRPr="0014793A">
              <w:rPr>
                <w:rFonts w:ascii="Trebuchet MS" w:hAnsi="Trebuchet MS"/>
                <w:iCs/>
                <w:color w:val="323130"/>
                <w:spacing w:val="-10"/>
                <w:sz w:val="24"/>
                <w:szCs w:val="24"/>
                <w:shd w:val="clear" w:color="auto" w:fill="FFFFFF"/>
              </w:rPr>
              <w:t>3</w:t>
            </w:r>
            <w:r w:rsidRPr="0014793A">
              <w:rPr>
                <w:rFonts w:ascii="Trebuchet MS" w:hAnsi="Trebuchet MS"/>
                <w:iCs/>
                <w:color w:val="323130"/>
                <w:spacing w:val="-10"/>
                <w:sz w:val="24"/>
                <w:szCs w:val="24"/>
                <w:shd w:val="clear" w:color="auto" w:fill="FFFFFF"/>
              </w:rPr>
              <w:t>/</w:t>
            </w:r>
            <w:r w:rsidR="00CF3011" w:rsidRPr="0014793A">
              <w:rPr>
                <w:rFonts w:ascii="Trebuchet MS" w:hAnsi="Trebuchet MS"/>
                <w:iCs/>
                <w:color w:val="323130"/>
                <w:spacing w:val="-10"/>
                <w:sz w:val="24"/>
                <w:szCs w:val="24"/>
                <w:shd w:val="clear" w:color="auto" w:fill="FFFFFF"/>
              </w:rPr>
              <w:t>4</w:t>
            </w:r>
            <w:r w:rsidRPr="0014793A">
              <w:rPr>
                <w:rFonts w:ascii="Trebuchet MS" w:hAnsi="Trebuchet MS"/>
                <w:iCs/>
                <w:color w:val="323130"/>
                <w:spacing w:val="-10"/>
                <w:sz w:val="24"/>
                <w:szCs w:val="24"/>
                <w:shd w:val="clear" w:color="auto" w:fill="FFFFFF"/>
              </w:rPr>
              <w:t xml:space="preserve"> playground</w:t>
            </w:r>
          </w:p>
          <w:p w14:paraId="6F8DE2B6" w14:textId="77777777" w:rsidR="00F83CF1" w:rsidRPr="0014793A" w:rsidRDefault="00F83CF1" w:rsidP="00B85045">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 opens directly into footpath for an alleyway leading to shops and a road </w:t>
            </w:r>
          </w:p>
        </w:tc>
        <w:tc>
          <w:tcPr>
            <w:tcW w:w="3889" w:type="dxa"/>
          </w:tcPr>
          <w:p w14:paraId="313F4798"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Gates are locked and checked immediately after the start of school </w:t>
            </w:r>
          </w:p>
          <w:p w14:paraId="63AA6636"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 xml:space="preserve">Pupils line up at the start of the school day and staff meet and greet pupils to ensure that no child leaves the premises </w:t>
            </w:r>
          </w:p>
          <w:p w14:paraId="1B201736" w14:textId="77777777" w:rsidR="0000464B" w:rsidRPr="0014793A" w:rsidRDefault="0000464B" w:rsidP="0000464B">
            <w:pPr>
              <w:rPr>
                <w:rFonts w:ascii="Trebuchet MS" w:hAnsi="Trebuchet MS"/>
                <w:iCs/>
                <w:color w:val="323130"/>
                <w:spacing w:val="-10"/>
                <w:sz w:val="24"/>
                <w:szCs w:val="24"/>
                <w:shd w:val="clear" w:color="auto" w:fill="FFFFFF"/>
              </w:rPr>
            </w:pPr>
            <w:r w:rsidRPr="0014793A">
              <w:rPr>
                <w:rFonts w:ascii="Trebuchet MS" w:hAnsi="Trebuchet MS"/>
                <w:iCs/>
                <w:color w:val="323130"/>
                <w:spacing w:val="-10"/>
                <w:sz w:val="24"/>
                <w:szCs w:val="24"/>
                <w:shd w:val="clear" w:color="auto" w:fill="FFFFFF"/>
              </w:rPr>
              <w:t>Gates are only opened just before collection time.</w:t>
            </w:r>
          </w:p>
          <w:p w14:paraId="3927342E" w14:textId="77777777" w:rsidR="0000464B" w:rsidRPr="00F258C0" w:rsidRDefault="0000464B" w:rsidP="0000464B">
            <w:pPr>
              <w:rPr>
                <w:rFonts w:ascii="Trebuchet MS" w:hAnsi="Trebuchet MS"/>
                <w:iCs/>
                <w:color w:val="323130"/>
                <w:spacing w:val="-10"/>
                <w:sz w:val="24"/>
                <w:szCs w:val="24"/>
                <w:shd w:val="clear" w:color="auto" w:fill="FFFFFF"/>
              </w:rPr>
            </w:pPr>
            <w:r w:rsidRPr="00F258C0">
              <w:rPr>
                <w:rFonts w:ascii="Trebuchet MS" w:hAnsi="Trebuchet MS"/>
                <w:iCs/>
                <w:color w:val="323130"/>
                <w:spacing w:val="-10"/>
                <w:sz w:val="24"/>
                <w:szCs w:val="24"/>
                <w:shd w:val="clear" w:color="auto" w:fill="FFFFFF"/>
              </w:rPr>
              <w:t xml:space="preserve">Staff ensure that an adult is there to collect pupil before allowing them to leave the line at the end of the school day.  </w:t>
            </w:r>
          </w:p>
          <w:p w14:paraId="3009A014" w14:textId="77777777" w:rsidR="00CF3011" w:rsidRDefault="00CF3011" w:rsidP="00CF3011">
            <w:pPr>
              <w:rPr>
                <w:rFonts w:ascii="Trebuchet MS" w:hAnsi="Trebuchet MS"/>
                <w:iCs/>
                <w:color w:val="323130"/>
                <w:spacing w:val="-10"/>
                <w:sz w:val="28"/>
                <w:szCs w:val="28"/>
                <w:shd w:val="clear" w:color="auto" w:fill="FFFFFF"/>
              </w:rPr>
            </w:pPr>
            <w:r w:rsidRPr="00F258C0">
              <w:rPr>
                <w:rFonts w:ascii="Trebuchet MS" w:hAnsi="Trebuchet MS"/>
                <w:iCs/>
                <w:color w:val="323130"/>
                <w:spacing w:val="-10"/>
                <w:sz w:val="24"/>
                <w:szCs w:val="24"/>
                <w:shd w:val="clear" w:color="auto" w:fill="FFFFFF"/>
              </w:rPr>
              <w:t>Whole school assemblies/ class assemblies and discussions during PSHE about what to do if they are approached by strangers at the school fence (</w:t>
            </w:r>
            <w:r w:rsidR="00F258C0" w:rsidRPr="00F258C0">
              <w:rPr>
                <w:rFonts w:ascii="Trebuchet MS" w:hAnsi="Trebuchet MS"/>
                <w:iCs/>
                <w:color w:val="323130"/>
                <w:spacing w:val="-10"/>
                <w:sz w:val="24"/>
                <w:szCs w:val="24"/>
                <w:shd w:val="clear" w:color="auto" w:fill="FFFFFF"/>
              </w:rPr>
              <w:t xml:space="preserve">Do not interact, Walk away, </w:t>
            </w:r>
            <w:r w:rsidRPr="00F258C0">
              <w:rPr>
                <w:rFonts w:ascii="Trebuchet MS" w:hAnsi="Trebuchet MS"/>
                <w:iCs/>
                <w:color w:val="323130"/>
                <w:spacing w:val="-10"/>
                <w:sz w:val="24"/>
                <w:szCs w:val="24"/>
                <w:shd w:val="clear" w:color="auto" w:fill="FFFFFF"/>
              </w:rPr>
              <w:t>Notify an adult on the playground immediately, move to the other side of the playground away from the fence that the public are able to interact with pupils through)</w:t>
            </w:r>
            <w:r>
              <w:rPr>
                <w:rFonts w:ascii="Trebuchet MS" w:hAnsi="Trebuchet MS"/>
                <w:iCs/>
                <w:color w:val="323130"/>
                <w:spacing w:val="-10"/>
                <w:sz w:val="28"/>
                <w:szCs w:val="28"/>
                <w:shd w:val="clear" w:color="auto" w:fill="FFFFFF"/>
              </w:rPr>
              <w:t xml:space="preserve">  </w:t>
            </w:r>
          </w:p>
          <w:p w14:paraId="7C4EF129" w14:textId="77777777" w:rsidR="00CF3011" w:rsidRPr="00F258C0" w:rsidRDefault="00CF3011" w:rsidP="00CF3011">
            <w:pPr>
              <w:rPr>
                <w:rFonts w:ascii="Trebuchet MS" w:hAnsi="Trebuchet MS"/>
                <w:iCs/>
                <w:color w:val="323130"/>
                <w:spacing w:val="-10"/>
                <w:sz w:val="24"/>
                <w:szCs w:val="24"/>
                <w:shd w:val="clear" w:color="auto" w:fill="FFFFFF"/>
              </w:rPr>
            </w:pPr>
            <w:r w:rsidRPr="00F258C0">
              <w:rPr>
                <w:rFonts w:ascii="Trebuchet MS" w:hAnsi="Trebuchet MS"/>
                <w:iCs/>
                <w:color w:val="323130"/>
                <w:spacing w:val="-10"/>
                <w:sz w:val="24"/>
                <w:szCs w:val="24"/>
                <w:shd w:val="clear" w:color="auto" w:fill="FFFFFF"/>
              </w:rPr>
              <w:t xml:space="preserve">School staff and Midday supervisors training based on procedure for removing pupils from potential safeguarding risks when they are approached by members of the public through the school fence.  </w:t>
            </w:r>
          </w:p>
          <w:p w14:paraId="7B86A030" w14:textId="77777777" w:rsidR="00B85045" w:rsidRPr="00CC54E3" w:rsidRDefault="00F258C0" w:rsidP="00CF3011">
            <w:pPr>
              <w:rPr>
                <w:rFonts w:ascii="Trebuchet MS" w:hAnsi="Trebuchet MS"/>
                <w:iCs/>
                <w:color w:val="323130"/>
                <w:spacing w:val="-10"/>
                <w:sz w:val="24"/>
                <w:szCs w:val="24"/>
                <w:shd w:val="clear" w:color="auto" w:fill="FFFFFF"/>
              </w:rPr>
            </w:pPr>
            <w:r w:rsidRPr="00CC54E3">
              <w:rPr>
                <w:rFonts w:ascii="Trebuchet MS" w:hAnsi="Trebuchet MS"/>
                <w:iCs/>
                <w:color w:val="323130"/>
                <w:spacing w:val="-10"/>
                <w:sz w:val="24"/>
                <w:szCs w:val="24"/>
                <w:shd w:val="clear" w:color="auto" w:fill="FFFFFF"/>
              </w:rPr>
              <w:t>M</w:t>
            </w:r>
            <w:r w:rsidR="00CF3011" w:rsidRPr="00CC54E3">
              <w:rPr>
                <w:rFonts w:ascii="Trebuchet MS" w:hAnsi="Trebuchet MS"/>
                <w:iCs/>
                <w:color w:val="323130"/>
                <w:spacing w:val="-10"/>
                <w:sz w:val="24"/>
                <w:szCs w:val="24"/>
                <w:shd w:val="clear" w:color="auto" w:fill="FFFFFF"/>
              </w:rPr>
              <w:t xml:space="preserve">idday supervisors </w:t>
            </w:r>
            <w:r w:rsidRPr="00CC54E3">
              <w:rPr>
                <w:rFonts w:ascii="Trebuchet MS" w:hAnsi="Trebuchet MS"/>
                <w:iCs/>
                <w:color w:val="323130"/>
                <w:spacing w:val="-10"/>
                <w:sz w:val="24"/>
                <w:szCs w:val="24"/>
                <w:shd w:val="clear" w:color="auto" w:fill="FFFFFF"/>
              </w:rPr>
              <w:t>are near other me</w:t>
            </w:r>
            <w:r w:rsidR="00CC54E3" w:rsidRPr="00CC54E3">
              <w:rPr>
                <w:rFonts w:ascii="Trebuchet MS" w:hAnsi="Trebuchet MS"/>
                <w:iCs/>
                <w:color w:val="323130"/>
                <w:spacing w:val="-10"/>
                <w:sz w:val="24"/>
                <w:szCs w:val="24"/>
                <w:shd w:val="clear" w:color="auto" w:fill="FFFFFF"/>
              </w:rPr>
              <w:t>m</w:t>
            </w:r>
            <w:r w:rsidRPr="00CC54E3">
              <w:rPr>
                <w:rFonts w:ascii="Trebuchet MS" w:hAnsi="Trebuchet MS"/>
                <w:iCs/>
                <w:color w:val="323130"/>
                <w:spacing w:val="-10"/>
                <w:sz w:val="24"/>
                <w:szCs w:val="24"/>
                <w:shd w:val="clear" w:color="auto" w:fill="FFFFFF"/>
              </w:rPr>
              <w:t>bers of staff on a separate</w:t>
            </w:r>
            <w:r w:rsidR="00CC54E3" w:rsidRPr="00CC54E3">
              <w:rPr>
                <w:rFonts w:ascii="Trebuchet MS" w:hAnsi="Trebuchet MS"/>
                <w:iCs/>
                <w:color w:val="323130"/>
                <w:spacing w:val="-10"/>
                <w:sz w:val="24"/>
                <w:szCs w:val="24"/>
                <w:shd w:val="clear" w:color="auto" w:fill="FFFFFF"/>
              </w:rPr>
              <w:t xml:space="preserve"> </w:t>
            </w:r>
            <w:r w:rsidR="00CF3011" w:rsidRPr="00CC54E3">
              <w:rPr>
                <w:rFonts w:ascii="Trebuchet MS" w:hAnsi="Trebuchet MS"/>
                <w:iCs/>
                <w:color w:val="323130"/>
                <w:spacing w:val="-10"/>
                <w:sz w:val="24"/>
                <w:szCs w:val="24"/>
                <w:shd w:val="clear" w:color="auto" w:fill="FFFFFF"/>
              </w:rPr>
              <w:t>playground to</w:t>
            </w:r>
            <w:r w:rsidR="00CF3011">
              <w:rPr>
                <w:rFonts w:ascii="Trebuchet MS" w:hAnsi="Trebuchet MS"/>
                <w:iCs/>
                <w:color w:val="323130"/>
                <w:spacing w:val="-10"/>
                <w:sz w:val="28"/>
                <w:szCs w:val="28"/>
                <w:shd w:val="clear" w:color="auto" w:fill="FFFFFF"/>
              </w:rPr>
              <w:t xml:space="preserve"> </w:t>
            </w:r>
            <w:r w:rsidR="00CF3011" w:rsidRPr="00CC54E3">
              <w:rPr>
                <w:rFonts w:ascii="Trebuchet MS" w:hAnsi="Trebuchet MS"/>
                <w:iCs/>
                <w:color w:val="323130"/>
                <w:spacing w:val="-10"/>
                <w:sz w:val="24"/>
                <w:szCs w:val="24"/>
                <w:shd w:val="clear" w:color="auto" w:fill="FFFFFF"/>
              </w:rPr>
              <w:t>increase vigilance</w:t>
            </w:r>
            <w:r w:rsidR="00CF3011">
              <w:rPr>
                <w:rFonts w:ascii="Trebuchet MS" w:hAnsi="Trebuchet MS"/>
                <w:iCs/>
                <w:color w:val="323130"/>
                <w:spacing w:val="-10"/>
                <w:sz w:val="28"/>
                <w:szCs w:val="28"/>
                <w:shd w:val="clear" w:color="auto" w:fill="FFFFFF"/>
              </w:rPr>
              <w:t xml:space="preserve"> </w:t>
            </w:r>
            <w:r w:rsidR="00CF3011" w:rsidRPr="00CC54E3">
              <w:rPr>
                <w:rFonts w:ascii="Trebuchet MS" w:hAnsi="Trebuchet MS"/>
                <w:iCs/>
                <w:color w:val="323130"/>
                <w:spacing w:val="-10"/>
                <w:sz w:val="24"/>
                <w:szCs w:val="24"/>
                <w:shd w:val="clear" w:color="auto" w:fill="FFFFFF"/>
              </w:rPr>
              <w:t xml:space="preserve">and </w:t>
            </w:r>
            <w:r w:rsidR="00CF3011" w:rsidRPr="00CC54E3">
              <w:rPr>
                <w:rFonts w:ascii="Trebuchet MS" w:hAnsi="Trebuchet MS"/>
                <w:iCs/>
                <w:color w:val="323130"/>
                <w:spacing w:val="-10"/>
                <w:sz w:val="24"/>
                <w:szCs w:val="24"/>
                <w:shd w:val="clear" w:color="auto" w:fill="FFFFFF"/>
              </w:rPr>
              <w:lastRenderedPageBreak/>
              <w:t xml:space="preserve">provide additional support if procedures need to be followed.  </w:t>
            </w:r>
          </w:p>
          <w:p w14:paraId="76BC39A9" w14:textId="77777777" w:rsidR="00DF3FFD" w:rsidRPr="00B85045" w:rsidRDefault="00DF3FFD" w:rsidP="00CF3011">
            <w:pPr>
              <w:rPr>
                <w:rFonts w:ascii="Trebuchet MS" w:hAnsi="Trebuchet MS"/>
                <w:iCs/>
                <w:color w:val="323130"/>
                <w:spacing w:val="-10"/>
                <w:sz w:val="28"/>
                <w:szCs w:val="28"/>
                <w:shd w:val="clear" w:color="auto" w:fill="FFFFFF"/>
              </w:rPr>
            </w:pPr>
            <w:r w:rsidRPr="00CC54E3">
              <w:rPr>
                <w:rFonts w:ascii="Trebuchet MS" w:hAnsi="Trebuchet MS"/>
                <w:iCs/>
                <w:color w:val="323130"/>
                <w:spacing w:val="-10"/>
                <w:sz w:val="24"/>
                <w:szCs w:val="24"/>
                <w:shd w:val="clear" w:color="auto" w:fill="FFFFFF"/>
              </w:rPr>
              <w:t>All members of staff o</w:t>
            </w:r>
            <w:r w:rsidR="00CC54E3">
              <w:rPr>
                <w:rFonts w:ascii="Trebuchet MS" w:hAnsi="Trebuchet MS"/>
                <w:iCs/>
                <w:color w:val="323130"/>
                <w:spacing w:val="-10"/>
                <w:sz w:val="24"/>
                <w:szCs w:val="24"/>
                <w:shd w:val="clear" w:color="auto" w:fill="FFFFFF"/>
              </w:rPr>
              <w:t>n</w:t>
            </w:r>
            <w:r w:rsidRPr="00CC54E3">
              <w:rPr>
                <w:rFonts w:ascii="Trebuchet MS" w:hAnsi="Trebuchet MS"/>
                <w:iCs/>
                <w:color w:val="323130"/>
                <w:spacing w:val="-10"/>
                <w:sz w:val="24"/>
                <w:szCs w:val="24"/>
                <w:shd w:val="clear" w:color="auto" w:fill="FFFFFF"/>
              </w:rPr>
              <w:t xml:space="preserve"> the playground have radios so that SLT/ the school office can be contacted immediately in an emergency</w:t>
            </w:r>
          </w:p>
        </w:tc>
      </w:tr>
      <w:tr w:rsidR="00B85045" w:rsidRPr="00B85045" w14:paraId="0F65AA57" w14:textId="77777777" w:rsidTr="00B85045">
        <w:tc>
          <w:tcPr>
            <w:tcW w:w="3193" w:type="dxa"/>
          </w:tcPr>
          <w:p w14:paraId="5D513D92"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lastRenderedPageBreak/>
              <w:t xml:space="preserve">Green buttons to exit the building are at a height that is accessible for some older pupils </w:t>
            </w:r>
          </w:p>
        </w:tc>
        <w:tc>
          <w:tcPr>
            <w:tcW w:w="3119" w:type="dxa"/>
          </w:tcPr>
          <w:p w14:paraId="10B3FCAF" w14:textId="77777777" w:rsidR="00B85045" w:rsidRPr="007A68D9" w:rsidRDefault="00F83CF1"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Pupils can exit the school premises</w:t>
            </w:r>
          </w:p>
        </w:tc>
        <w:tc>
          <w:tcPr>
            <w:tcW w:w="3889" w:type="dxa"/>
          </w:tcPr>
          <w:p w14:paraId="63F1759A" w14:textId="77777777" w:rsidR="00B85045"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Only adults are to touch the green button </w:t>
            </w:r>
          </w:p>
          <w:p w14:paraId="41397F58"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Safety message communicated regularly during whole school assemblies and class discussions </w:t>
            </w:r>
          </w:p>
          <w:p w14:paraId="55D72A1C"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Green button exits (except one) exit out onto the playground and secured school site </w:t>
            </w:r>
          </w:p>
          <w:p w14:paraId="3A775787" w14:textId="77777777" w:rsidR="0000464B" w:rsidRPr="007A68D9" w:rsidRDefault="0000464B"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Green button at the school office is monitored by the school admin team who are able to see the entrance/ exit to the school at all times </w:t>
            </w:r>
          </w:p>
        </w:tc>
      </w:tr>
      <w:tr w:rsidR="00B85045" w:rsidRPr="00B85045" w14:paraId="4BB66A27" w14:textId="77777777" w:rsidTr="00B85045">
        <w:tc>
          <w:tcPr>
            <w:tcW w:w="3193" w:type="dxa"/>
          </w:tcPr>
          <w:p w14:paraId="4A448C58"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Reception building is separate from the main school  </w:t>
            </w:r>
          </w:p>
        </w:tc>
        <w:tc>
          <w:tcPr>
            <w:tcW w:w="3119" w:type="dxa"/>
          </w:tcPr>
          <w:p w14:paraId="42C8E369"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Effective communication of safeguarding issues/ incidents </w:t>
            </w:r>
          </w:p>
        </w:tc>
        <w:tc>
          <w:tcPr>
            <w:tcW w:w="3889" w:type="dxa"/>
          </w:tcPr>
          <w:p w14:paraId="2FC90C03"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staff have radios </w:t>
            </w:r>
          </w:p>
          <w:p w14:paraId="4EDE92E6" w14:textId="77777777" w:rsidR="00DF3FFD" w:rsidRPr="00B85045" w:rsidRDefault="00DF3FFD" w:rsidP="00B85045">
            <w:pPr>
              <w:rPr>
                <w:rFonts w:ascii="Trebuchet MS" w:hAnsi="Trebuchet MS"/>
                <w:iCs/>
                <w:color w:val="323130"/>
                <w:spacing w:val="-10"/>
                <w:sz w:val="28"/>
                <w:szCs w:val="28"/>
                <w:shd w:val="clear" w:color="auto" w:fill="FFFFFF"/>
              </w:rPr>
            </w:pPr>
            <w:r w:rsidRPr="007A68D9">
              <w:rPr>
                <w:rFonts w:ascii="Trebuchet MS" w:hAnsi="Trebuchet MS"/>
                <w:iCs/>
                <w:color w:val="323130"/>
                <w:spacing w:val="-10"/>
                <w:sz w:val="24"/>
                <w:szCs w:val="24"/>
                <w:shd w:val="clear" w:color="auto" w:fill="FFFFFF"/>
              </w:rPr>
              <w:t>Telephone with direct link to school office and SLT so that they can be contacted in an emergency</w:t>
            </w:r>
            <w:r>
              <w:rPr>
                <w:rFonts w:ascii="Trebuchet MS" w:hAnsi="Trebuchet MS"/>
                <w:iCs/>
                <w:color w:val="323130"/>
                <w:spacing w:val="-10"/>
                <w:sz w:val="28"/>
                <w:szCs w:val="28"/>
                <w:shd w:val="clear" w:color="auto" w:fill="FFFFFF"/>
              </w:rPr>
              <w:t xml:space="preserve"> </w:t>
            </w:r>
          </w:p>
        </w:tc>
      </w:tr>
      <w:tr w:rsidR="00B85045" w:rsidRPr="00B85045" w14:paraId="7FE04AEB" w14:textId="77777777" w:rsidTr="00B85045">
        <w:tc>
          <w:tcPr>
            <w:tcW w:w="3193" w:type="dxa"/>
          </w:tcPr>
          <w:p w14:paraId="301349E3"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Outdoor learning areas </w:t>
            </w:r>
          </w:p>
        </w:tc>
        <w:tc>
          <w:tcPr>
            <w:tcW w:w="3119" w:type="dxa"/>
          </w:tcPr>
          <w:p w14:paraId="6F065CA2" w14:textId="77777777" w:rsidR="00B85045" w:rsidRPr="007A68D9" w:rsidRDefault="006721A7"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Outdoor learning areas can be exited easily </w:t>
            </w:r>
          </w:p>
        </w:tc>
        <w:tc>
          <w:tcPr>
            <w:tcW w:w="3889" w:type="dxa"/>
          </w:tcPr>
          <w:p w14:paraId="621CA484"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exits to outdoor learning areas exit onto school playgrounds and the secured school site.  </w:t>
            </w:r>
          </w:p>
        </w:tc>
      </w:tr>
      <w:tr w:rsidR="00B85045" w:rsidRPr="00B85045" w14:paraId="430E89A1" w14:textId="77777777" w:rsidTr="00B85045">
        <w:tc>
          <w:tcPr>
            <w:tcW w:w="3193" w:type="dxa"/>
          </w:tcPr>
          <w:p w14:paraId="5AA719F2"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Separate playgrounds </w:t>
            </w:r>
          </w:p>
        </w:tc>
        <w:tc>
          <w:tcPr>
            <w:tcW w:w="3119" w:type="dxa"/>
          </w:tcPr>
          <w:p w14:paraId="579B4D6D" w14:textId="77777777" w:rsidR="00B85045" w:rsidRPr="007A68D9" w:rsidRDefault="00DF3FFD"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Effective communication of incide</w:t>
            </w:r>
            <w:r w:rsidR="00834D2E" w:rsidRPr="007A68D9">
              <w:rPr>
                <w:rFonts w:ascii="Trebuchet MS" w:hAnsi="Trebuchet MS"/>
                <w:iCs/>
                <w:color w:val="323130"/>
                <w:spacing w:val="-10"/>
                <w:sz w:val="24"/>
                <w:szCs w:val="24"/>
                <w:shd w:val="clear" w:color="auto" w:fill="FFFFFF"/>
              </w:rPr>
              <w:t xml:space="preserve">nts and safeguarding issues and concerns </w:t>
            </w:r>
          </w:p>
        </w:tc>
        <w:tc>
          <w:tcPr>
            <w:tcW w:w="3889" w:type="dxa"/>
          </w:tcPr>
          <w:p w14:paraId="7BF639BE" w14:textId="77777777" w:rsidR="00B85045" w:rsidRPr="007A68D9" w:rsidRDefault="00834D2E"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All staff have radios </w:t>
            </w:r>
          </w:p>
          <w:p w14:paraId="3012247D" w14:textId="77777777" w:rsidR="00834D2E" w:rsidRPr="00B85045" w:rsidRDefault="00834D2E" w:rsidP="00B85045">
            <w:pPr>
              <w:rPr>
                <w:rFonts w:ascii="Trebuchet MS" w:hAnsi="Trebuchet MS"/>
                <w:iCs/>
                <w:color w:val="323130"/>
                <w:spacing w:val="-10"/>
                <w:sz w:val="28"/>
                <w:szCs w:val="28"/>
                <w:shd w:val="clear" w:color="auto" w:fill="FFFFFF"/>
              </w:rPr>
            </w:pPr>
            <w:r w:rsidRPr="007A68D9">
              <w:rPr>
                <w:rFonts w:ascii="Trebuchet MS" w:hAnsi="Trebuchet MS"/>
                <w:iCs/>
                <w:color w:val="323130"/>
                <w:spacing w:val="-10"/>
                <w:sz w:val="24"/>
                <w:szCs w:val="24"/>
                <w:shd w:val="clear" w:color="auto" w:fill="FFFFFF"/>
              </w:rPr>
              <w:t>Additional members of staff on the playground to increase support and vigilance when required.</w:t>
            </w:r>
            <w:r>
              <w:rPr>
                <w:rFonts w:ascii="Trebuchet MS" w:hAnsi="Trebuchet MS"/>
                <w:iCs/>
                <w:color w:val="323130"/>
                <w:spacing w:val="-10"/>
                <w:sz w:val="28"/>
                <w:szCs w:val="28"/>
                <w:shd w:val="clear" w:color="auto" w:fill="FFFFFF"/>
              </w:rPr>
              <w:t xml:space="preserve">  </w:t>
            </w:r>
          </w:p>
        </w:tc>
      </w:tr>
      <w:tr w:rsidR="00B85045" w:rsidRPr="00B85045" w14:paraId="0487C21C" w14:textId="77777777" w:rsidTr="00B85045">
        <w:tc>
          <w:tcPr>
            <w:tcW w:w="3193" w:type="dxa"/>
          </w:tcPr>
          <w:p w14:paraId="1FC2C480" w14:textId="77777777" w:rsidR="00B85045" w:rsidRPr="007A68D9" w:rsidRDefault="00B85045" w:rsidP="00B85045">
            <w:pPr>
              <w:rPr>
                <w:rFonts w:ascii="Trebuchet MS" w:hAnsi="Trebuchet MS"/>
                <w:iCs/>
                <w:color w:val="323130"/>
                <w:spacing w:val="-10"/>
                <w:sz w:val="24"/>
                <w:szCs w:val="24"/>
                <w:shd w:val="clear" w:color="auto" w:fill="FFFFFF"/>
              </w:rPr>
            </w:pPr>
            <w:r w:rsidRPr="007A68D9">
              <w:rPr>
                <w:rFonts w:ascii="Trebuchet MS" w:hAnsi="Trebuchet MS"/>
                <w:iCs/>
                <w:color w:val="323130"/>
                <w:spacing w:val="-10"/>
                <w:sz w:val="24"/>
                <w:szCs w:val="24"/>
                <w:shd w:val="clear" w:color="auto" w:fill="FFFFFF"/>
              </w:rPr>
              <w:t xml:space="preserve">Playground equipment </w:t>
            </w:r>
          </w:p>
        </w:tc>
        <w:tc>
          <w:tcPr>
            <w:tcW w:w="3119" w:type="dxa"/>
          </w:tcPr>
          <w:p w14:paraId="0DF92244"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Injury from incorrect use </w:t>
            </w:r>
          </w:p>
        </w:tc>
        <w:tc>
          <w:tcPr>
            <w:tcW w:w="3889" w:type="dxa"/>
          </w:tcPr>
          <w:p w14:paraId="29A45449" w14:textId="77777777" w:rsidR="00B85045"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Individual risk assessments for playground equipment </w:t>
            </w:r>
          </w:p>
          <w:p w14:paraId="2042363C"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Increased members of staff to ensure safety </w:t>
            </w:r>
          </w:p>
          <w:p w14:paraId="27275ABD"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Reminders about safe use of equipment given regularly by staff members </w:t>
            </w:r>
          </w:p>
          <w:p w14:paraId="2BD0CE51" w14:textId="77777777" w:rsidR="00834D2E" w:rsidRPr="00B85045" w:rsidRDefault="00834D2E"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Major incidents reported and risk assessments amended as required.</w:t>
            </w:r>
            <w:r>
              <w:rPr>
                <w:rFonts w:ascii="Trebuchet MS" w:hAnsi="Trebuchet MS"/>
                <w:iCs/>
                <w:color w:val="323130"/>
                <w:spacing w:val="-10"/>
                <w:sz w:val="28"/>
                <w:szCs w:val="28"/>
                <w:shd w:val="clear" w:color="auto" w:fill="FFFFFF"/>
              </w:rPr>
              <w:t xml:space="preserve">  </w:t>
            </w:r>
          </w:p>
        </w:tc>
      </w:tr>
      <w:tr w:rsidR="00B85045" w:rsidRPr="00B85045" w14:paraId="702DD752" w14:textId="77777777" w:rsidTr="00B85045">
        <w:tc>
          <w:tcPr>
            <w:tcW w:w="3193" w:type="dxa"/>
          </w:tcPr>
          <w:p w14:paraId="672E66FD"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Poly tunnel used for gardening </w:t>
            </w:r>
          </w:p>
        </w:tc>
        <w:tc>
          <w:tcPr>
            <w:tcW w:w="3119" w:type="dxa"/>
          </w:tcPr>
          <w:p w14:paraId="7A31E84D" w14:textId="77777777" w:rsidR="00B85045"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Secluded area away from clear view </w:t>
            </w:r>
          </w:p>
          <w:p w14:paraId="67A9BD7E" w14:textId="77777777" w:rsidR="0057553F" w:rsidRDefault="0057553F" w:rsidP="00B85045">
            <w:pPr>
              <w:rPr>
                <w:rFonts w:ascii="Trebuchet MS" w:hAnsi="Trebuchet MS"/>
                <w:iCs/>
                <w:color w:val="323130"/>
                <w:spacing w:val="-10"/>
                <w:sz w:val="24"/>
                <w:szCs w:val="24"/>
                <w:shd w:val="clear" w:color="auto" w:fill="FFFFFF"/>
              </w:rPr>
            </w:pPr>
            <w:r>
              <w:rPr>
                <w:rFonts w:ascii="Trebuchet MS" w:hAnsi="Trebuchet MS"/>
                <w:iCs/>
                <w:color w:val="323130"/>
                <w:spacing w:val="-10"/>
                <w:sz w:val="24"/>
                <w:szCs w:val="24"/>
                <w:shd w:val="clear" w:color="auto" w:fill="FFFFFF"/>
              </w:rPr>
              <w:t xml:space="preserve">Gardening equipment </w:t>
            </w:r>
          </w:p>
          <w:p w14:paraId="75D77DC9" w14:textId="77777777" w:rsidR="0057553F" w:rsidRPr="0057553F" w:rsidRDefault="0057553F" w:rsidP="00B85045">
            <w:pPr>
              <w:rPr>
                <w:rFonts w:ascii="Trebuchet MS" w:hAnsi="Trebuchet MS"/>
                <w:iCs/>
                <w:color w:val="323130"/>
                <w:spacing w:val="-10"/>
                <w:sz w:val="24"/>
                <w:szCs w:val="24"/>
                <w:shd w:val="clear" w:color="auto" w:fill="FFFFFF"/>
              </w:rPr>
            </w:pPr>
            <w:r>
              <w:rPr>
                <w:rFonts w:ascii="Trebuchet MS" w:hAnsi="Trebuchet MS"/>
                <w:iCs/>
                <w:color w:val="323130"/>
                <w:spacing w:val="-10"/>
                <w:sz w:val="24"/>
                <w:szCs w:val="24"/>
                <w:shd w:val="clear" w:color="auto" w:fill="FFFFFF"/>
              </w:rPr>
              <w:t xml:space="preserve">Plants and shrubs </w:t>
            </w:r>
          </w:p>
        </w:tc>
        <w:tc>
          <w:tcPr>
            <w:tcW w:w="3889" w:type="dxa"/>
          </w:tcPr>
          <w:p w14:paraId="67018140" w14:textId="77777777" w:rsidR="00834D2E"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Pupils only allowed n this area with adult supervision. </w:t>
            </w:r>
          </w:p>
          <w:p w14:paraId="3FC8708E" w14:textId="77777777" w:rsidR="00834D2E" w:rsidRDefault="00834D2E"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Expectations about the use of the area are communicated clearly, particularly to those year groups who are situated near this area.</w:t>
            </w:r>
            <w:r>
              <w:rPr>
                <w:rFonts w:ascii="Trebuchet MS" w:hAnsi="Trebuchet MS"/>
                <w:iCs/>
                <w:color w:val="323130"/>
                <w:spacing w:val="-10"/>
                <w:sz w:val="28"/>
                <w:szCs w:val="28"/>
                <w:shd w:val="clear" w:color="auto" w:fill="FFFFFF"/>
              </w:rPr>
              <w:t xml:space="preserve">  </w:t>
            </w:r>
          </w:p>
          <w:p w14:paraId="0792DE8B" w14:textId="77777777" w:rsidR="0057553F" w:rsidRPr="0057553F" w:rsidRDefault="0057553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Risk assessments for tools </w:t>
            </w:r>
          </w:p>
          <w:p w14:paraId="28701DA4" w14:textId="77777777" w:rsidR="0057553F" w:rsidRPr="00B85045" w:rsidRDefault="0057553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Risk assessments for plants and shrubs</w:t>
            </w:r>
            <w:r>
              <w:rPr>
                <w:rFonts w:ascii="Trebuchet MS" w:hAnsi="Trebuchet MS"/>
                <w:iCs/>
                <w:color w:val="323130"/>
                <w:spacing w:val="-10"/>
                <w:sz w:val="28"/>
                <w:szCs w:val="28"/>
                <w:shd w:val="clear" w:color="auto" w:fill="FFFFFF"/>
              </w:rPr>
              <w:t xml:space="preserve"> </w:t>
            </w:r>
          </w:p>
        </w:tc>
      </w:tr>
      <w:tr w:rsidR="00B85045" w:rsidRPr="00B85045" w14:paraId="6E68D0CF" w14:textId="77777777" w:rsidTr="00B85045">
        <w:tc>
          <w:tcPr>
            <w:tcW w:w="3193" w:type="dxa"/>
          </w:tcPr>
          <w:p w14:paraId="29AA4E37"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Online safety </w:t>
            </w:r>
          </w:p>
        </w:tc>
        <w:tc>
          <w:tcPr>
            <w:tcW w:w="3119" w:type="dxa"/>
          </w:tcPr>
          <w:p w14:paraId="05875D57" w14:textId="77777777" w:rsidR="00B85045" w:rsidRPr="0057553F" w:rsidRDefault="00834D2E"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Exposure to online safety risks </w:t>
            </w:r>
          </w:p>
        </w:tc>
        <w:tc>
          <w:tcPr>
            <w:tcW w:w="3889" w:type="dxa"/>
          </w:tcPr>
          <w:p w14:paraId="35147F6A" w14:textId="77777777" w:rsidR="00B85045" w:rsidRPr="0069731F" w:rsidRDefault="0069731F" w:rsidP="0069731F">
            <w:pPr>
              <w:tabs>
                <w:tab w:val="left" w:pos="1020"/>
              </w:tabs>
              <w:rPr>
                <w:rFonts w:ascii="Trebuchet MS" w:hAnsi="Trebuchet MS"/>
                <w:iCs/>
                <w:color w:val="323130"/>
                <w:spacing w:val="-10"/>
                <w:sz w:val="28"/>
                <w:szCs w:val="28"/>
                <w:shd w:val="clear" w:color="auto" w:fill="FFFFFF"/>
              </w:rPr>
            </w:pPr>
            <w:r w:rsidRPr="0057553F">
              <w:rPr>
                <w:rFonts w:ascii="Trebuchet MS" w:hAnsi="Trebuchet MS" w:cs="Arial"/>
                <w:color w:val="333333"/>
                <w:sz w:val="24"/>
                <w:szCs w:val="24"/>
                <w:shd w:val="clear" w:color="auto" w:fill="FFFFFF"/>
              </w:rPr>
              <w:t>The use of online communication within school is monitored</w:t>
            </w:r>
            <w:r w:rsidRPr="0069731F">
              <w:rPr>
                <w:rFonts w:ascii="Trebuchet MS" w:hAnsi="Trebuchet MS" w:cs="Arial"/>
                <w:color w:val="333333"/>
                <w:sz w:val="28"/>
                <w:szCs w:val="28"/>
                <w:shd w:val="clear" w:color="auto" w:fill="FFFFFF"/>
              </w:rPr>
              <w:t xml:space="preserve"> </w:t>
            </w:r>
            <w:r w:rsidRPr="0057553F">
              <w:rPr>
                <w:rFonts w:ascii="Trebuchet MS" w:hAnsi="Trebuchet MS" w:cs="Arial"/>
                <w:color w:val="333333"/>
                <w:sz w:val="24"/>
                <w:szCs w:val="24"/>
                <w:shd w:val="clear" w:color="auto" w:fill="FFFFFF"/>
              </w:rPr>
              <w:lastRenderedPageBreak/>
              <w:t>extensively, both internally and externally, to help safeguard pupils from potential dangers or unsuitable content. Online safety incidents which are reported by staff or children are recorded and managed in accordance with the Online Safety Policy.  All children are taught about how to be responsible, safe internet users and are taught the skills which are needed in order for them to protect themselves against online dangers both inside and outside of school</w:t>
            </w:r>
            <w:r w:rsidR="00DF3FFD" w:rsidRPr="0057553F">
              <w:rPr>
                <w:rFonts w:ascii="Trebuchet MS" w:hAnsi="Trebuchet MS" w:cs="Arial"/>
                <w:color w:val="333333"/>
                <w:sz w:val="24"/>
                <w:szCs w:val="24"/>
                <w:shd w:val="clear" w:color="auto" w:fill="FFFFFF"/>
              </w:rPr>
              <w:t>.</w:t>
            </w:r>
          </w:p>
        </w:tc>
      </w:tr>
      <w:tr w:rsidR="00B85045" w:rsidRPr="00B85045" w14:paraId="50FD2E9E" w14:textId="77777777" w:rsidTr="00B85045">
        <w:tc>
          <w:tcPr>
            <w:tcW w:w="3193" w:type="dxa"/>
          </w:tcPr>
          <w:p w14:paraId="461F8418" w14:textId="77777777" w:rsidR="00B85045" w:rsidRPr="0057553F" w:rsidRDefault="00B85045"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lastRenderedPageBreak/>
              <w:t xml:space="preserve">Individual pupil needs </w:t>
            </w:r>
          </w:p>
        </w:tc>
        <w:tc>
          <w:tcPr>
            <w:tcW w:w="3119" w:type="dxa"/>
          </w:tcPr>
          <w:p w14:paraId="421B5FF7"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 may not respond to instructions in an emergency </w:t>
            </w:r>
          </w:p>
          <w:p w14:paraId="2F3D5901" w14:textId="77777777" w:rsidR="0069731F"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 may not be aware of how to remain safe </w:t>
            </w:r>
          </w:p>
          <w:p w14:paraId="5F8C3FC5" w14:textId="77777777" w:rsidR="0069731F" w:rsidRPr="00B85045" w:rsidRDefault="0069731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Pupil may have no perception of situations that could contain risk</w:t>
            </w:r>
            <w:r>
              <w:rPr>
                <w:rFonts w:ascii="Trebuchet MS" w:hAnsi="Trebuchet MS"/>
                <w:iCs/>
                <w:color w:val="323130"/>
                <w:spacing w:val="-10"/>
                <w:sz w:val="28"/>
                <w:szCs w:val="28"/>
                <w:shd w:val="clear" w:color="auto" w:fill="FFFFFF"/>
              </w:rPr>
              <w:t xml:space="preserve"> </w:t>
            </w:r>
          </w:p>
        </w:tc>
        <w:tc>
          <w:tcPr>
            <w:tcW w:w="3889" w:type="dxa"/>
          </w:tcPr>
          <w:p w14:paraId="2277628D" w14:textId="77777777" w:rsidR="00B85045"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Pupils have </w:t>
            </w:r>
            <w:r w:rsidR="00560E6A" w:rsidRPr="0057553F">
              <w:rPr>
                <w:rFonts w:ascii="Trebuchet MS" w:hAnsi="Trebuchet MS"/>
                <w:iCs/>
                <w:color w:val="323130"/>
                <w:spacing w:val="-10"/>
                <w:sz w:val="24"/>
                <w:szCs w:val="24"/>
                <w:shd w:val="clear" w:color="auto" w:fill="FFFFFF"/>
              </w:rPr>
              <w:t xml:space="preserve">a </w:t>
            </w:r>
            <w:r w:rsidRPr="0057553F">
              <w:rPr>
                <w:rFonts w:ascii="Trebuchet MS" w:hAnsi="Trebuchet MS"/>
                <w:iCs/>
                <w:color w:val="323130"/>
                <w:spacing w:val="-10"/>
                <w:sz w:val="24"/>
                <w:szCs w:val="24"/>
                <w:shd w:val="clear" w:color="auto" w:fill="FFFFFF"/>
              </w:rPr>
              <w:t xml:space="preserve">personilsed plan, documenting strategies that are successful. </w:t>
            </w:r>
          </w:p>
          <w:p w14:paraId="590C89F9" w14:textId="77777777" w:rsidR="0069731F" w:rsidRPr="0057553F" w:rsidRDefault="0069731F" w:rsidP="00B85045">
            <w:pPr>
              <w:rPr>
                <w:rFonts w:ascii="Trebuchet MS" w:hAnsi="Trebuchet MS"/>
                <w:iCs/>
                <w:color w:val="323130"/>
                <w:spacing w:val="-10"/>
                <w:sz w:val="24"/>
                <w:szCs w:val="24"/>
                <w:shd w:val="clear" w:color="auto" w:fill="FFFFFF"/>
              </w:rPr>
            </w:pPr>
            <w:r w:rsidRPr="0057553F">
              <w:rPr>
                <w:rFonts w:ascii="Trebuchet MS" w:hAnsi="Trebuchet MS"/>
                <w:iCs/>
                <w:color w:val="323130"/>
                <w:spacing w:val="-10"/>
                <w:sz w:val="24"/>
                <w:szCs w:val="24"/>
                <w:shd w:val="clear" w:color="auto" w:fill="FFFFFF"/>
              </w:rPr>
              <w:t xml:space="preserve">They have personal evacuation plans if required.  </w:t>
            </w:r>
          </w:p>
          <w:p w14:paraId="5115EBA0" w14:textId="77777777" w:rsidR="0069731F" w:rsidRPr="00B85045" w:rsidRDefault="0069731F" w:rsidP="00B85045">
            <w:pPr>
              <w:rPr>
                <w:rFonts w:ascii="Trebuchet MS" w:hAnsi="Trebuchet MS"/>
                <w:iCs/>
                <w:color w:val="323130"/>
                <w:spacing w:val="-10"/>
                <w:sz w:val="28"/>
                <w:szCs w:val="28"/>
                <w:shd w:val="clear" w:color="auto" w:fill="FFFFFF"/>
              </w:rPr>
            </w:pPr>
            <w:r w:rsidRPr="0057553F">
              <w:rPr>
                <w:rFonts w:ascii="Trebuchet MS" w:hAnsi="Trebuchet MS"/>
                <w:iCs/>
                <w:color w:val="323130"/>
                <w:spacing w:val="-10"/>
                <w:sz w:val="24"/>
                <w:szCs w:val="24"/>
                <w:shd w:val="clear" w:color="auto" w:fill="FFFFFF"/>
              </w:rPr>
              <w:t xml:space="preserve">All adults working with the pupil </w:t>
            </w:r>
            <w:r w:rsidR="00560E6A" w:rsidRPr="0057553F">
              <w:rPr>
                <w:rFonts w:ascii="Trebuchet MS" w:hAnsi="Trebuchet MS"/>
                <w:iCs/>
                <w:color w:val="323130"/>
                <w:spacing w:val="-10"/>
                <w:sz w:val="24"/>
                <w:szCs w:val="24"/>
                <w:shd w:val="clear" w:color="auto" w:fill="FFFFFF"/>
              </w:rPr>
              <w:t xml:space="preserve">(and parents) </w:t>
            </w:r>
            <w:r w:rsidRPr="0057553F">
              <w:rPr>
                <w:rFonts w:ascii="Trebuchet MS" w:hAnsi="Trebuchet MS"/>
                <w:iCs/>
                <w:color w:val="323130"/>
                <w:spacing w:val="-10"/>
                <w:sz w:val="24"/>
                <w:szCs w:val="24"/>
                <w:shd w:val="clear" w:color="auto" w:fill="FFFFFF"/>
              </w:rPr>
              <w:t>are given copies and these are updated as required, they are regarded</w:t>
            </w:r>
            <w:r w:rsidR="00560E6A" w:rsidRPr="0057553F">
              <w:rPr>
                <w:rFonts w:ascii="Trebuchet MS" w:hAnsi="Trebuchet MS"/>
                <w:iCs/>
                <w:color w:val="323130"/>
                <w:spacing w:val="-10"/>
                <w:sz w:val="24"/>
                <w:szCs w:val="24"/>
                <w:shd w:val="clear" w:color="auto" w:fill="FFFFFF"/>
              </w:rPr>
              <w:t xml:space="preserve"> </w:t>
            </w:r>
            <w:r w:rsidRPr="0057553F">
              <w:rPr>
                <w:rFonts w:ascii="Trebuchet MS" w:hAnsi="Trebuchet MS"/>
                <w:iCs/>
                <w:color w:val="323130"/>
                <w:spacing w:val="-10"/>
                <w:sz w:val="24"/>
                <w:szCs w:val="24"/>
                <w:shd w:val="clear" w:color="auto" w:fill="FFFFFF"/>
              </w:rPr>
              <w:t xml:space="preserve">as a working document.  When plans are amended they </w:t>
            </w:r>
            <w:r w:rsidR="00560E6A" w:rsidRPr="0057553F">
              <w:rPr>
                <w:rFonts w:ascii="Trebuchet MS" w:hAnsi="Trebuchet MS"/>
                <w:iCs/>
                <w:color w:val="323130"/>
                <w:spacing w:val="-10"/>
                <w:sz w:val="24"/>
                <w:szCs w:val="24"/>
                <w:shd w:val="clear" w:color="auto" w:fill="FFFFFF"/>
              </w:rPr>
              <w:t>are redistributed.</w:t>
            </w:r>
            <w:r w:rsidR="00560E6A">
              <w:rPr>
                <w:rFonts w:ascii="Trebuchet MS" w:hAnsi="Trebuchet MS"/>
                <w:iCs/>
                <w:color w:val="323130"/>
                <w:spacing w:val="-10"/>
                <w:sz w:val="28"/>
                <w:szCs w:val="28"/>
                <w:shd w:val="clear" w:color="auto" w:fill="FFFFFF"/>
              </w:rPr>
              <w:t xml:space="preserve">  </w:t>
            </w:r>
          </w:p>
        </w:tc>
      </w:tr>
    </w:tbl>
    <w:p w14:paraId="1BF246E8" w14:textId="77777777" w:rsidR="00DE50A7" w:rsidRPr="00B85045" w:rsidRDefault="00DE50A7" w:rsidP="00560E6A">
      <w:pPr>
        <w:rPr>
          <w:rFonts w:ascii="Trebuchet MS" w:hAnsi="Trebuchet MS"/>
          <w:iCs/>
          <w:color w:val="323130"/>
          <w:spacing w:val="-10"/>
          <w:sz w:val="28"/>
          <w:szCs w:val="28"/>
          <w:shd w:val="clear" w:color="auto" w:fill="FFFFFF"/>
        </w:rPr>
      </w:pPr>
    </w:p>
    <w:sectPr w:rsidR="00DE50A7" w:rsidRPr="00B850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8BB5" w14:textId="77777777" w:rsidR="00560E6A" w:rsidRDefault="00560E6A" w:rsidP="00560E6A">
      <w:pPr>
        <w:spacing w:after="0" w:line="240" w:lineRule="auto"/>
      </w:pPr>
      <w:r>
        <w:separator/>
      </w:r>
    </w:p>
  </w:endnote>
  <w:endnote w:type="continuationSeparator" w:id="0">
    <w:p w14:paraId="7B3729A5" w14:textId="77777777" w:rsidR="00560E6A" w:rsidRDefault="00560E6A" w:rsidP="0056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5F19" w14:textId="77777777" w:rsidR="00560E6A" w:rsidRDefault="00560E6A" w:rsidP="00560E6A">
      <w:pPr>
        <w:spacing w:after="0" w:line="240" w:lineRule="auto"/>
      </w:pPr>
      <w:r>
        <w:separator/>
      </w:r>
    </w:p>
  </w:footnote>
  <w:footnote w:type="continuationSeparator" w:id="0">
    <w:p w14:paraId="2A626721" w14:textId="77777777" w:rsidR="00560E6A" w:rsidRDefault="00560E6A" w:rsidP="00560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A7"/>
    <w:rsid w:val="0000464B"/>
    <w:rsid w:val="00066B86"/>
    <w:rsid w:val="0014793A"/>
    <w:rsid w:val="00405674"/>
    <w:rsid w:val="0045587E"/>
    <w:rsid w:val="004C7013"/>
    <w:rsid w:val="005122C6"/>
    <w:rsid w:val="00537896"/>
    <w:rsid w:val="00560E6A"/>
    <w:rsid w:val="0057553F"/>
    <w:rsid w:val="006721A7"/>
    <w:rsid w:val="0069731F"/>
    <w:rsid w:val="006D01DB"/>
    <w:rsid w:val="00791F5C"/>
    <w:rsid w:val="007A68D9"/>
    <w:rsid w:val="00834D2E"/>
    <w:rsid w:val="008501B6"/>
    <w:rsid w:val="008F2A36"/>
    <w:rsid w:val="00AE42D8"/>
    <w:rsid w:val="00B85045"/>
    <w:rsid w:val="00CC54E3"/>
    <w:rsid w:val="00CF3011"/>
    <w:rsid w:val="00DE50A7"/>
    <w:rsid w:val="00DF3FFD"/>
    <w:rsid w:val="00EF42D5"/>
    <w:rsid w:val="00F258C0"/>
    <w:rsid w:val="00F8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A639A"/>
  <w15:chartTrackingRefBased/>
  <w15:docId w15:val="{09A4A473-570E-4F85-8EFC-E9EBD78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6A"/>
  </w:style>
  <w:style w:type="paragraph" w:styleId="Footer">
    <w:name w:val="footer"/>
    <w:basedOn w:val="Normal"/>
    <w:link w:val="FooterChar"/>
    <w:uiPriority w:val="99"/>
    <w:unhideWhenUsed/>
    <w:rsid w:val="0056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6FA0123AE9F46B4CD5CC89C862C45" ma:contentTypeVersion="14" ma:contentTypeDescription="Create a new document." ma:contentTypeScope="" ma:versionID="be0c63b33c87f88f191fe25dcf8fc890">
  <xsd:schema xmlns:xsd="http://www.w3.org/2001/XMLSchema" xmlns:xs="http://www.w3.org/2001/XMLSchema" xmlns:p="http://schemas.microsoft.com/office/2006/metadata/properties" xmlns:ns3="182b0543-636a-4162-9ed1-a1df5fdc8d7d" xmlns:ns4="585280f2-7744-4ad5-ad9f-3edeb310b4d1" targetNamespace="http://schemas.microsoft.com/office/2006/metadata/properties" ma:root="true" ma:fieldsID="52b0fd1882998fe98b02c25c6192e00f" ns3:_="" ns4:_="">
    <xsd:import namespace="182b0543-636a-4162-9ed1-a1df5fdc8d7d"/>
    <xsd:import namespace="585280f2-7744-4ad5-ad9f-3edeb310b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543-636a-4162-9ed1-a1df5fdc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280f2-7744-4ad5-ad9f-3edeb310b4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9CA85-E983-4DBE-94E4-B6276E984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543-636a-4162-9ed1-a1df5fdc8d7d"/>
    <ds:schemaRef ds:uri="585280f2-7744-4ad5-ad9f-3edeb310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90F4-660E-4D9F-A1D9-EE645D4CB770}">
  <ds:schemaRefs>
    <ds:schemaRef ds:uri="http://schemas.microsoft.com/sharepoint/v3/contenttype/forms"/>
  </ds:schemaRefs>
</ds:datastoreItem>
</file>

<file path=customXml/itemProps3.xml><?xml version="1.0" encoding="utf-8"?>
<ds:datastoreItem xmlns:ds="http://schemas.openxmlformats.org/officeDocument/2006/customXml" ds:itemID="{34E99319-2F89-4EF9-9B33-3FD2FD7E29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2b0543-636a-4162-9ed1-a1df5fdc8d7d"/>
    <ds:schemaRef ds:uri="http://purl.org/dc/elements/1.1/"/>
    <ds:schemaRef ds:uri="http://schemas.microsoft.com/office/2006/metadata/properties"/>
    <ds:schemaRef ds:uri="585280f2-7744-4ad5-ad9f-3edeb310b4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C Thomas BUD</cp:lastModifiedBy>
  <cp:revision>2</cp:revision>
  <dcterms:created xsi:type="dcterms:W3CDTF">2022-09-12T12:45:00Z</dcterms:created>
  <dcterms:modified xsi:type="dcterms:W3CDTF">2022-09-12T12:45:00Z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0x0101007736FA0123AE9F46B4CD5CC89C862C45</vt:lpwstr>
  </property>
</Properties>
</file>